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F895" w14:textId="157F792A" w:rsidR="00E64E71" w:rsidRPr="0058039B" w:rsidRDefault="007964DF" w:rsidP="00E64E71">
      <w:pPr>
        <w:pStyle w:val="Title"/>
        <w:jc w:val="center"/>
        <w:rPr>
          <w:rStyle w:val="Strong"/>
          <w:rFonts w:asciiTheme="minorHAnsi" w:hAnsiTheme="minorHAnsi" w:cstheme="minorHAnsi"/>
          <w:sz w:val="40"/>
          <w:szCs w:val="40"/>
        </w:rPr>
      </w:pPr>
      <w:r>
        <w:rPr>
          <w:rStyle w:val="Strong"/>
          <w:rFonts w:asciiTheme="minorHAnsi" w:hAnsiTheme="minorHAnsi" w:cstheme="minorHAnsi"/>
          <w:sz w:val="40"/>
          <w:szCs w:val="40"/>
        </w:rPr>
        <w:t>Horham and Athelington</w:t>
      </w:r>
      <w:r w:rsidR="00E64E71" w:rsidRPr="0058039B">
        <w:rPr>
          <w:rStyle w:val="Strong"/>
          <w:rFonts w:asciiTheme="minorHAnsi" w:hAnsiTheme="minorHAnsi" w:cstheme="minorHAnsi"/>
          <w:sz w:val="40"/>
          <w:szCs w:val="40"/>
        </w:rPr>
        <w:t xml:space="preserve"> Parish Council</w:t>
      </w:r>
    </w:p>
    <w:p w14:paraId="77E96429" w14:textId="587FDF83" w:rsidR="00E64E71" w:rsidRPr="007A31C7" w:rsidRDefault="007964DF" w:rsidP="00E64E71">
      <w:pPr>
        <w:pStyle w:val="BodyText"/>
        <w:spacing w:before="61"/>
        <w:ind w:left="113" w:right="243"/>
        <w:jc w:val="center"/>
        <w:rPr>
          <w:b/>
          <w:bCs/>
        </w:rPr>
      </w:pPr>
      <w:r>
        <w:rPr>
          <w:b/>
          <w:bCs/>
        </w:rPr>
        <w:t>Tuesday</w:t>
      </w:r>
      <w:r w:rsidR="00E64E71" w:rsidRPr="007A31C7">
        <w:rPr>
          <w:b/>
          <w:bCs/>
        </w:rPr>
        <w:t xml:space="preserve"> </w:t>
      </w:r>
      <w:r>
        <w:rPr>
          <w:b/>
          <w:bCs/>
        </w:rPr>
        <w:t>25</w:t>
      </w:r>
      <w:r w:rsidR="00E64E71" w:rsidRPr="007A31C7">
        <w:rPr>
          <w:b/>
          <w:bCs/>
          <w:vertAlign w:val="superscript"/>
        </w:rPr>
        <w:t>th</w:t>
      </w:r>
      <w:r w:rsidR="00E64E71" w:rsidRPr="007A31C7">
        <w:rPr>
          <w:b/>
          <w:bCs/>
        </w:rPr>
        <w:t xml:space="preserve"> </w:t>
      </w:r>
      <w:r w:rsidR="005C41F1">
        <w:rPr>
          <w:b/>
          <w:bCs/>
        </w:rPr>
        <w:t>November</w:t>
      </w:r>
      <w:r w:rsidR="00E64E71" w:rsidRPr="007A31C7">
        <w:rPr>
          <w:b/>
          <w:bCs/>
        </w:rPr>
        <w:t xml:space="preserve"> 2025 19.30</w:t>
      </w:r>
    </w:p>
    <w:p w14:paraId="4FB478A6" w14:textId="7411C6E8" w:rsidR="00E64E71" w:rsidRPr="007A31C7" w:rsidRDefault="007964DF" w:rsidP="00E64E71">
      <w:pPr>
        <w:pStyle w:val="BodyText"/>
        <w:spacing w:before="61"/>
        <w:ind w:left="113" w:right="243"/>
        <w:jc w:val="center"/>
        <w:rPr>
          <w:b/>
          <w:bCs/>
        </w:rPr>
      </w:pPr>
      <w:r>
        <w:rPr>
          <w:b/>
          <w:bCs/>
        </w:rPr>
        <w:t>Horham Community Centre</w:t>
      </w:r>
    </w:p>
    <w:p w14:paraId="5985469B" w14:textId="7DCFCCE5" w:rsidR="00E64E71" w:rsidRPr="007A31C7" w:rsidRDefault="0025644A" w:rsidP="00E64E71">
      <w:pPr>
        <w:pStyle w:val="BodyText"/>
        <w:spacing w:before="61"/>
        <w:ind w:left="113" w:right="243"/>
        <w:jc w:val="center"/>
        <w:rPr>
          <w:b/>
          <w:bCs/>
        </w:rPr>
      </w:pPr>
      <w:r>
        <w:rPr>
          <w:b/>
          <w:bCs/>
        </w:rPr>
        <w:t>AGENDA</w:t>
      </w:r>
    </w:p>
    <w:p w14:paraId="68F27B07" w14:textId="77777777" w:rsidR="00E64E71" w:rsidRPr="000026CF" w:rsidRDefault="00E64E71" w:rsidP="00E64E71">
      <w:pPr>
        <w:pStyle w:val="BodyText"/>
        <w:spacing w:before="11"/>
        <w:rPr>
          <w:sz w:val="31"/>
        </w:rPr>
      </w:pPr>
    </w:p>
    <w:p w14:paraId="175647D5" w14:textId="77777777" w:rsidR="007964DF" w:rsidRDefault="00780EBA" w:rsidP="00780EBA">
      <w:pPr>
        <w:pStyle w:val="Title"/>
        <w:rPr>
          <w:rFonts w:ascii="Carlito" w:eastAsia="Carlito" w:hAnsi="Carlito" w:cs="Carlito"/>
          <w:spacing w:val="0"/>
          <w:kern w:val="0"/>
          <w:sz w:val="22"/>
          <w:szCs w:val="22"/>
        </w:rPr>
      </w:pPr>
      <w:r w:rsidRPr="00780EBA">
        <w:rPr>
          <w:rFonts w:ascii="Carlito" w:eastAsia="Carlito" w:hAnsi="Carlito" w:cs="Carlito"/>
          <w:spacing w:val="0"/>
          <w:kern w:val="0"/>
          <w:sz w:val="22"/>
          <w:szCs w:val="22"/>
        </w:rPr>
        <w:t xml:space="preserve">To: Members of </w:t>
      </w:r>
      <w:r w:rsidR="007964DF">
        <w:rPr>
          <w:rFonts w:ascii="Carlito" w:eastAsia="Carlito" w:hAnsi="Carlito" w:cs="Carlito"/>
          <w:spacing w:val="0"/>
          <w:kern w:val="0"/>
          <w:sz w:val="22"/>
          <w:szCs w:val="22"/>
        </w:rPr>
        <w:t>Horham &amp; Athelington</w:t>
      </w:r>
      <w:r w:rsidRPr="00780EBA">
        <w:rPr>
          <w:rFonts w:ascii="Carlito" w:eastAsia="Carlito" w:hAnsi="Carlito" w:cs="Carlito"/>
          <w:spacing w:val="0"/>
          <w:kern w:val="0"/>
          <w:sz w:val="22"/>
          <w:szCs w:val="22"/>
        </w:rPr>
        <w:t xml:space="preserve"> Parish Council </w:t>
      </w:r>
    </w:p>
    <w:p w14:paraId="7EBE81F5" w14:textId="2278505F" w:rsidR="00780EBA" w:rsidRDefault="00780EBA" w:rsidP="00780EBA">
      <w:pPr>
        <w:pStyle w:val="Title"/>
        <w:rPr>
          <w:rFonts w:ascii="Carlito" w:eastAsia="Carlito" w:hAnsi="Carlito" w:cs="Carlito"/>
          <w:spacing w:val="0"/>
          <w:kern w:val="0"/>
          <w:sz w:val="22"/>
          <w:szCs w:val="22"/>
        </w:rPr>
      </w:pPr>
      <w:r w:rsidRPr="00780EBA">
        <w:rPr>
          <w:rFonts w:ascii="Carlito" w:eastAsia="Carlito" w:hAnsi="Carlito" w:cs="Carlito"/>
          <w:spacing w:val="0"/>
          <w:kern w:val="0"/>
          <w:sz w:val="22"/>
          <w:szCs w:val="22"/>
        </w:rPr>
        <w:t xml:space="preserve">You are duly summoned to attend the next meeting of </w:t>
      </w:r>
      <w:r w:rsidR="007964DF" w:rsidRPr="007964DF">
        <w:rPr>
          <w:rFonts w:ascii="Carlito" w:eastAsia="Carlito" w:hAnsi="Carlito" w:cs="Carlito"/>
          <w:spacing w:val="0"/>
          <w:kern w:val="0"/>
          <w:sz w:val="22"/>
          <w:szCs w:val="22"/>
        </w:rPr>
        <w:t>Horham &amp; Athelington</w:t>
      </w:r>
      <w:r w:rsidRPr="00780EBA">
        <w:rPr>
          <w:rFonts w:ascii="Carlito" w:eastAsia="Carlito" w:hAnsi="Carlito" w:cs="Carlito"/>
          <w:spacing w:val="0"/>
          <w:kern w:val="0"/>
          <w:sz w:val="22"/>
          <w:szCs w:val="22"/>
        </w:rPr>
        <w:t xml:space="preserve"> Parish Council to be held at 7.30pm on </w:t>
      </w:r>
      <w:r w:rsidR="007964DF">
        <w:rPr>
          <w:rFonts w:ascii="Carlito" w:eastAsia="Carlito" w:hAnsi="Carlito" w:cs="Carlito"/>
          <w:spacing w:val="0"/>
          <w:kern w:val="0"/>
          <w:sz w:val="22"/>
          <w:szCs w:val="22"/>
        </w:rPr>
        <w:t>Tuesday</w:t>
      </w:r>
      <w:r w:rsidRPr="00780EBA">
        <w:rPr>
          <w:rFonts w:ascii="Carlito" w:eastAsia="Carlito" w:hAnsi="Carlito" w:cs="Carlito"/>
          <w:spacing w:val="0"/>
          <w:kern w:val="0"/>
          <w:sz w:val="22"/>
          <w:szCs w:val="22"/>
        </w:rPr>
        <w:t xml:space="preserve"> </w:t>
      </w:r>
      <w:r w:rsidR="007964DF">
        <w:rPr>
          <w:rFonts w:ascii="Carlito" w:eastAsia="Carlito" w:hAnsi="Carlito" w:cs="Carlito"/>
          <w:spacing w:val="0"/>
          <w:kern w:val="0"/>
          <w:sz w:val="22"/>
          <w:szCs w:val="22"/>
        </w:rPr>
        <w:t>25</w:t>
      </w:r>
      <w:r w:rsidR="00CB04F1" w:rsidRPr="00CB04F1">
        <w:rPr>
          <w:rFonts w:ascii="Carlito" w:eastAsia="Carlito" w:hAnsi="Carlito" w:cs="Carlito"/>
          <w:spacing w:val="0"/>
          <w:kern w:val="0"/>
          <w:sz w:val="22"/>
          <w:szCs w:val="22"/>
          <w:vertAlign w:val="superscript"/>
        </w:rPr>
        <w:t>th</w:t>
      </w:r>
      <w:r w:rsidR="00CB04F1">
        <w:rPr>
          <w:rFonts w:ascii="Carlito" w:eastAsia="Carlito" w:hAnsi="Carlito" w:cs="Carlito"/>
          <w:spacing w:val="0"/>
          <w:kern w:val="0"/>
          <w:sz w:val="22"/>
          <w:szCs w:val="22"/>
        </w:rPr>
        <w:t xml:space="preserve"> </w:t>
      </w:r>
      <w:r w:rsidR="00F6771A">
        <w:rPr>
          <w:rFonts w:ascii="Carlito" w:eastAsia="Carlito" w:hAnsi="Carlito" w:cs="Carlito"/>
          <w:spacing w:val="0"/>
          <w:kern w:val="0"/>
          <w:sz w:val="22"/>
          <w:szCs w:val="22"/>
        </w:rPr>
        <w:t>November</w:t>
      </w:r>
      <w:r w:rsidRPr="00780EBA">
        <w:rPr>
          <w:rFonts w:ascii="Carlito" w:eastAsia="Carlito" w:hAnsi="Carlito" w:cs="Carlito"/>
          <w:spacing w:val="0"/>
          <w:kern w:val="0"/>
          <w:sz w:val="22"/>
          <w:szCs w:val="22"/>
        </w:rPr>
        <w:t xml:space="preserve"> 2025 at </w:t>
      </w:r>
      <w:r w:rsidR="007964DF">
        <w:rPr>
          <w:rFonts w:ascii="Carlito" w:eastAsia="Carlito" w:hAnsi="Carlito" w:cs="Carlito"/>
          <w:spacing w:val="0"/>
          <w:kern w:val="0"/>
          <w:sz w:val="22"/>
          <w:szCs w:val="22"/>
        </w:rPr>
        <w:t>Horham Community Centre</w:t>
      </w:r>
      <w:r w:rsidRPr="00780EBA">
        <w:rPr>
          <w:rFonts w:ascii="Carlito" w:eastAsia="Carlito" w:hAnsi="Carlito" w:cs="Carlito"/>
          <w:spacing w:val="0"/>
          <w:kern w:val="0"/>
          <w:sz w:val="22"/>
          <w:szCs w:val="22"/>
        </w:rPr>
        <w:t xml:space="preserve">. </w:t>
      </w:r>
      <w:r>
        <w:rPr>
          <w:rFonts w:ascii="Carlito" w:eastAsia="Carlito" w:hAnsi="Carlito" w:cs="Carlito"/>
          <w:spacing w:val="0"/>
          <w:kern w:val="0"/>
          <w:sz w:val="22"/>
          <w:szCs w:val="22"/>
        </w:rPr>
        <w:tab/>
      </w:r>
    </w:p>
    <w:p w14:paraId="44DC69E6" w14:textId="77777777" w:rsidR="00780EBA" w:rsidRDefault="00780EBA" w:rsidP="00780EBA">
      <w:pPr>
        <w:pStyle w:val="Title"/>
        <w:rPr>
          <w:rFonts w:ascii="Carlito" w:eastAsia="Carlito" w:hAnsi="Carlito" w:cs="Carlito"/>
          <w:spacing w:val="0"/>
          <w:kern w:val="0"/>
          <w:sz w:val="22"/>
          <w:szCs w:val="22"/>
        </w:rPr>
      </w:pPr>
    </w:p>
    <w:p w14:paraId="57884FF7" w14:textId="0EADB160" w:rsidR="00560F9A" w:rsidRDefault="00780EBA" w:rsidP="00780EBA">
      <w:pPr>
        <w:pStyle w:val="Title"/>
        <w:rPr>
          <w:rFonts w:ascii="Carlito" w:eastAsia="Carlito" w:hAnsi="Carlito" w:cs="Carlito"/>
          <w:spacing w:val="0"/>
          <w:kern w:val="0"/>
          <w:sz w:val="22"/>
          <w:szCs w:val="22"/>
        </w:rPr>
      </w:pPr>
      <w:r w:rsidRPr="00780EBA">
        <w:rPr>
          <w:rFonts w:ascii="Carlito" w:eastAsia="Carlito" w:hAnsi="Carlito" w:cs="Carlito"/>
          <w:b/>
          <w:bCs/>
          <w:spacing w:val="0"/>
          <w:kern w:val="0"/>
          <w:sz w:val="22"/>
          <w:szCs w:val="22"/>
        </w:rPr>
        <w:t>Public Attendance:</w:t>
      </w:r>
      <w:r w:rsidRPr="00780EBA">
        <w:rPr>
          <w:rFonts w:ascii="Carlito" w:eastAsia="Carlito" w:hAnsi="Carlito" w:cs="Carlito"/>
          <w:spacing w:val="0"/>
          <w:kern w:val="0"/>
          <w:sz w:val="22"/>
          <w:szCs w:val="22"/>
        </w:rPr>
        <w:t xml:space="preserve"> Members of the public and press are welcome to attend. At item 5, the public will be invited to give their views/question the Parish Council on issues on the agenda or raise issues for consideration of inclusion at future meetings. This item will generally be limited to 15 minutes duration and will be followed by any County/District Councillors’ or Police reports.</w:t>
      </w:r>
    </w:p>
    <w:p w14:paraId="258C33D8" w14:textId="77777777" w:rsidR="00780EBA" w:rsidRPr="00780EBA" w:rsidRDefault="00780EBA" w:rsidP="00780EBA"/>
    <w:p w14:paraId="5BD291E2" w14:textId="0746014C" w:rsidR="00540C27" w:rsidRPr="002852D7" w:rsidRDefault="00CF54D1" w:rsidP="00CF54D1">
      <w:pPr>
        <w:pStyle w:val="BodyText"/>
      </w:pPr>
      <w:r w:rsidRPr="002852D7">
        <w:rPr>
          <w:b/>
          <w:bCs/>
        </w:rPr>
        <w:t>1</w:t>
      </w:r>
      <w:r w:rsidR="007A3D32" w:rsidRPr="002852D7">
        <w:rPr>
          <w:b/>
          <w:bCs/>
        </w:rPr>
        <w:t>/</w:t>
      </w:r>
      <w:r w:rsidR="007964DF">
        <w:rPr>
          <w:b/>
          <w:bCs/>
        </w:rPr>
        <w:t>25</w:t>
      </w:r>
      <w:r w:rsidR="007A3D32" w:rsidRPr="002852D7">
        <w:rPr>
          <w:b/>
          <w:bCs/>
        </w:rPr>
        <w:t>/</w:t>
      </w:r>
      <w:r w:rsidR="000B69BC">
        <w:rPr>
          <w:b/>
          <w:bCs/>
        </w:rPr>
        <w:t>11</w:t>
      </w:r>
      <w:r w:rsidR="00082954" w:rsidRPr="002852D7">
        <w:rPr>
          <w:b/>
          <w:bCs/>
        </w:rPr>
        <w:t xml:space="preserve"> </w:t>
      </w:r>
      <w:r w:rsidR="008F5BD0" w:rsidRPr="002852D7">
        <w:rPr>
          <w:b/>
          <w:bCs/>
        </w:rPr>
        <w:tab/>
      </w:r>
      <w:r w:rsidR="009A2FA7">
        <w:rPr>
          <w:b/>
          <w:bCs/>
        </w:rPr>
        <w:tab/>
      </w:r>
      <w:r w:rsidR="00082954" w:rsidRPr="002852D7">
        <w:rPr>
          <w:b/>
          <w:bCs/>
        </w:rPr>
        <w:t xml:space="preserve">Apologies for Absence: </w:t>
      </w:r>
      <w:r w:rsidR="00082954" w:rsidRPr="002852D7">
        <w:t xml:space="preserve"> To </w:t>
      </w:r>
      <w:r w:rsidR="007140CA" w:rsidRPr="002852D7">
        <w:t xml:space="preserve">receive </w:t>
      </w:r>
      <w:r w:rsidR="007140CA" w:rsidRPr="002852D7">
        <w:rPr>
          <w:b/>
          <w:bCs/>
        </w:rPr>
        <w:t xml:space="preserve">and </w:t>
      </w:r>
      <w:r w:rsidR="00082954" w:rsidRPr="002852D7">
        <w:rPr>
          <w:b/>
          <w:bCs/>
        </w:rPr>
        <w:t>vote</w:t>
      </w:r>
      <w:r w:rsidR="00082954" w:rsidRPr="002852D7">
        <w:t xml:space="preserve"> on any apologies for absence</w:t>
      </w:r>
    </w:p>
    <w:p w14:paraId="308CBE73" w14:textId="77777777" w:rsidR="00082954" w:rsidRPr="002852D7" w:rsidRDefault="00082954" w:rsidP="00082954">
      <w:pPr>
        <w:pStyle w:val="BodyText"/>
        <w:rPr>
          <w:b/>
          <w:bCs/>
        </w:rPr>
      </w:pPr>
    </w:p>
    <w:p w14:paraId="4E5F6951" w14:textId="5DBBBE97" w:rsidR="008F5BD0" w:rsidRPr="002852D7" w:rsidRDefault="007140CA" w:rsidP="008F5BD0">
      <w:pPr>
        <w:tabs>
          <w:tab w:val="left" w:pos="680"/>
          <w:tab w:val="left" w:pos="681"/>
        </w:tabs>
        <w:rPr>
          <w:b/>
        </w:rPr>
      </w:pPr>
      <w:r w:rsidRPr="002852D7">
        <w:rPr>
          <w:b/>
          <w:bCs/>
        </w:rPr>
        <w:t>2</w:t>
      </w:r>
      <w:r w:rsidR="007A3D32" w:rsidRPr="002852D7">
        <w:rPr>
          <w:b/>
          <w:bCs/>
        </w:rPr>
        <w:t>/</w:t>
      </w:r>
      <w:r w:rsidR="007964DF">
        <w:rPr>
          <w:b/>
          <w:bCs/>
        </w:rPr>
        <w:t>25</w:t>
      </w:r>
      <w:r w:rsidR="007A3D32" w:rsidRPr="002852D7">
        <w:rPr>
          <w:b/>
          <w:bCs/>
        </w:rPr>
        <w:t>/</w:t>
      </w:r>
      <w:r w:rsidR="000B69BC">
        <w:rPr>
          <w:b/>
          <w:bCs/>
        </w:rPr>
        <w:t>11</w:t>
      </w:r>
      <w:r w:rsidR="008F5BD0" w:rsidRPr="002852D7">
        <w:rPr>
          <w:b/>
        </w:rPr>
        <w:tab/>
      </w:r>
      <w:r w:rsidR="009A2FA7">
        <w:rPr>
          <w:b/>
        </w:rPr>
        <w:tab/>
      </w:r>
      <w:r w:rsidR="008F5BD0" w:rsidRPr="002852D7">
        <w:rPr>
          <w:b/>
        </w:rPr>
        <w:t>To receive Declarations of</w:t>
      </w:r>
      <w:r w:rsidR="008F5BD0" w:rsidRPr="002852D7">
        <w:rPr>
          <w:b/>
          <w:spacing w:val="-8"/>
        </w:rPr>
        <w:t xml:space="preserve"> </w:t>
      </w:r>
      <w:r w:rsidR="008F5BD0" w:rsidRPr="002852D7">
        <w:rPr>
          <w:b/>
        </w:rPr>
        <w:t>Interest</w:t>
      </w:r>
    </w:p>
    <w:p w14:paraId="3D582197" w14:textId="77777777" w:rsidR="008F5BD0" w:rsidRPr="002852D7" w:rsidRDefault="008F5BD0" w:rsidP="008F5BD0">
      <w:pPr>
        <w:pStyle w:val="BodyText"/>
        <w:rPr>
          <w:b/>
        </w:rPr>
      </w:pPr>
    </w:p>
    <w:p w14:paraId="790D7D89" w14:textId="58A465D3" w:rsidR="008F5BD0" w:rsidRPr="002852D7" w:rsidRDefault="008F5BD0" w:rsidP="008F5BD0">
      <w:pPr>
        <w:tabs>
          <w:tab w:val="left" w:pos="680"/>
          <w:tab w:val="left" w:pos="681"/>
        </w:tabs>
        <w:rPr>
          <w:bCs/>
        </w:rPr>
      </w:pPr>
      <w:r w:rsidRPr="002852D7">
        <w:rPr>
          <w:b/>
        </w:rPr>
        <w:t>3/</w:t>
      </w:r>
      <w:r w:rsidR="007964DF">
        <w:rPr>
          <w:b/>
        </w:rPr>
        <w:t>25</w:t>
      </w:r>
      <w:r w:rsidRPr="002852D7">
        <w:rPr>
          <w:b/>
        </w:rPr>
        <w:t>/</w:t>
      </w:r>
      <w:r w:rsidR="000B69BC">
        <w:rPr>
          <w:b/>
        </w:rPr>
        <w:t>11</w:t>
      </w:r>
      <w:r w:rsidR="000B69BC">
        <w:rPr>
          <w:b/>
        </w:rPr>
        <w:tab/>
      </w:r>
      <w:r w:rsidRPr="002852D7">
        <w:rPr>
          <w:b/>
        </w:rPr>
        <w:tab/>
        <w:t>To consider requests for</w:t>
      </w:r>
      <w:r w:rsidRPr="002852D7">
        <w:rPr>
          <w:b/>
          <w:spacing w:val="-2"/>
        </w:rPr>
        <w:t xml:space="preserve"> </w:t>
      </w:r>
      <w:r w:rsidRPr="002852D7">
        <w:rPr>
          <w:b/>
        </w:rPr>
        <w:t>dispensations</w:t>
      </w:r>
    </w:p>
    <w:p w14:paraId="714FF330" w14:textId="77777777" w:rsidR="00736EDC" w:rsidRPr="002852D7" w:rsidRDefault="00736EDC" w:rsidP="008F5BD0">
      <w:pPr>
        <w:tabs>
          <w:tab w:val="left" w:pos="680"/>
          <w:tab w:val="left" w:pos="681"/>
        </w:tabs>
        <w:rPr>
          <w:b/>
        </w:rPr>
      </w:pPr>
    </w:p>
    <w:p w14:paraId="3C07DC16" w14:textId="67B2CCE0" w:rsidR="00736EDC" w:rsidRPr="002852D7" w:rsidRDefault="00736EDC" w:rsidP="008E2F94">
      <w:pPr>
        <w:tabs>
          <w:tab w:val="left" w:pos="680"/>
          <w:tab w:val="left" w:pos="681"/>
        </w:tabs>
        <w:ind w:left="1440" w:hanging="1440"/>
        <w:rPr>
          <w:b/>
        </w:rPr>
      </w:pPr>
      <w:r w:rsidRPr="002852D7">
        <w:rPr>
          <w:b/>
        </w:rPr>
        <w:t>4/</w:t>
      </w:r>
      <w:r w:rsidR="007964DF">
        <w:rPr>
          <w:b/>
        </w:rPr>
        <w:t>25</w:t>
      </w:r>
      <w:r w:rsidRPr="002852D7">
        <w:rPr>
          <w:b/>
        </w:rPr>
        <w:t>/</w:t>
      </w:r>
      <w:r w:rsidR="000B69BC">
        <w:rPr>
          <w:b/>
        </w:rPr>
        <w:t>11</w:t>
      </w:r>
      <w:r w:rsidR="000B69BC">
        <w:rPr>
          <w:b/>
        </w:rPr>
        <w:tab/>
      </w:r>
      <w:r w:rsidR="009A2FA7">
        <w:rPr>
          <w:b/>
        </w:rPr>
        <w:tab/>
      </w:r>
      <w:r w:rsidR="0089567B" w:rsidRPr="002852D7">
        <w:rPr>
          <w:b/>
        </w:rPr>
        <w:t>To resolve that the minutes of the meeting of the council</w:t>
      </w:r>
      <w:r w:rsidR="0089567B" w:rsidRPr="002852D7">
        <w:rPr>
          <w:b/>
          <w:spacing w:val="-18"/>
        </w:rPr>
        <w:t xml:space="preserve"> </w:t>
      </w:r>
      <w:r w:rsidR="0089567B" w:rsidRPr="002852D7">
        <w:rPr>
          <w:b/>
        </w:rPr>
        <w:t>held</w:t>
      </w:r>
      <w:r w:rsidR="0089567B" w:rsidRPr="002852D7">
        <w:rPr>
          <w:b/>
          <w:spacing w:val="-2"/>
        </w:rPr>
        <w:t xml:space="preserve"> </w:t>
      </w:r>
      <w:r w:rsidR="0089567B" w:rsidRPr="002852D7">
        <w:rPr>
          <w:b/>
        </w:rPr>
        <w:t xml:space="preserve">on </w:t>
      </w:r>
      <w:r w:rsidR="007964DF">
        <w:rPr>
          <w:b/>
        </w:rPr>
        <w:t>16</w:t>
      </w:r>
      <w:r w:rsidR="0089567B" w:rsidRPr="002852D7">
        <w:rPr>
          <w:b/>
          <w:vertAlign w:val="superscript"/>
        </w:rPr>
        <w:t>th</w:t>
      </w:r>
      <w:r w:rsidR="0089567B" w:rsidRPr="002852D7">
        <w:rPr>
          <w:b/>
        </w:rPr>
        <w:t xml:space="preserve"> </w:t>
      </w:r>
      <w:r w:rsidR="008E2F94">
        <w:rPr>
          <w:b/>
        </w:rPr>
        <w:t>September</w:t>
      </w:r>
      <w:r w:rsidR="0089567B" w:rsidRPr="002852D7">
        <w:rPr>
          <w:b/>
        </w:rPr>
        <w:t xml:space="preserve"> 2025 are a true and correct</w:t>
      </w:r>
      <w:r w:rsidR="0089567B" w:rsidRPr="002852D7">
        <w:rPr>
          <w:b/>
          <w:spacing w:val="-5"/>
        </w:rPr>
        <w:t xml:space="preserve"> </w:t>
      </w:r>
      <w:r w:rsidR="0089567B" w:rsidRPr="002852D7">
        <w:rPr>
          <w:b/>
        </w:rPr>
        <w:t>record</w:t>
      </w:r>
    </w:p>
    <w:p w14:paraId="11687A76" w14:textId="77777777" w:rsidR="00D71558" w:rsidRPr="002852D7" w:rsidRDefault="00D71558" w:rsidP="00332484">
      <w:pPr>
        <w:tabs>
          <w:tab w:val="left" w:pos="680"/>
          <w:tab w:val="left" w:pos="681"/>
        </w:tabs>
        <w:ind w:left="680" w:hanging="680"/>
        <w:rPr>
          <w:b/>
        </w:rPr>
      </w:pPr>
    </w:p>
    <w:p w14:paraId="49015709" w14:textId="7709B2F5" w:rsidR="004479FC" w:rsidRPr="002852D7" w:rsidRDefault="004479FC" w:rsidP="00210FEC">
      <w:pPr>
        <w:pStyle w:val="BodyText"/>
        <w:ind w:left="1440" w:hanging="1440"/>
      </w:pPr>
      <w:r w:rsidRPr="002852D7">
        <w:rPr>
          <w:b/>
          <w:bCs/>
        </w:rPr>
        <w:t>5/</w:t>
      </w:r>
      <w:r w:rsidR="007964DF">
        <w:rPr>
          <w:b/>
          <w:bCs/>
        </w:rPr>
        <w:t>25</w:t>
      </w:r>
      <w:r w:rsidRPr="002852D7">
        <w:rPr>
          <w:b/>
          <w:bCs/>
        </w:rPr>
        <w:t>/</w:t>
      </w:r>
      <w:r w:rsidR="003B515F">
        <w:rPr>
          <w:b/>
          <w:bCs/>
        </w:rPr>
        <w:t>11</w:t>
      </w:r>
      <w:r w:rsidR="009A2FA7">
        <w:rPr>
          <w:b/>
          <w:bCs/>
        </w:rPr>
        <w:tab/>
      </w:r>
      <w:r w:rsidRPr="002852D7">
        <w:rPr>
          <w:b/>
          <w:bCs/>
        </w:rPr>
        <w:t xml:space="preserve"> </w:t>
      </w:r>
      <w:r w:rsidR="009A2FA7">
        <w:rPr>
          <w:b/>
          <w:bCs/>
        </w:rPr>
        <w:tab/>
      </w:r>
      <w:r w:rsidR="00E45444" w:rsidRPr="002852D7">
        <w:rPr>
          <w:b/>
        </w:rPr>
        <w:t>Public participation session (15 minutes) to include District and County Councillors Reports</w:t>
      </w:r>
      <w:r w:rsidR="00210FEC">
        <w:rPr>
          <w:b/>
        </w:rPr>
        <w:t xml:space="preserve"> linked </w:t>
      </w:r>
      <w:hyperlink r:id="rId10" w:history="1">
        <w:r w:rsidR="00210FEC" w:rsidRPr="00210FEC">
          <w:rPr>
            <w:rStyle w:val="Hyperlink"/>
            <w:b/>
          </w:rPr>
          <w:t>here</w:t>
        </w:r>
      </w:hyperlink>
      <w:r w:rsidR="00210FEC">
        <w:rPr>
          <w:b/>
        </w:rPr>
        <w:t xml:space="preserve">. </w:t>
      </w:r>
      <w:r w:rsidR="00210FEC" w:rsidRPr="00210FEC">
        <w:rPr>
          <w:bCs/>
        </w:rPr>
        <w:t>To note Cllr Lloyd has advised he has funds remining from his Local Highways Budget should the Council wish to apply for related works</w:t>
      </w:r>
      <w:r w:rsidR="00210FEC">
        <w:rPr>
          <w:b/>
        </w:rPr>
        <w:t>.</w:t>
      </w:r>
    </w:p>
    <w:p w14:paraId="6248112A" w14:textId="77777777" w:rsidR="004479FC" w:rsidRPr="002852D7" w:rsidRDefault="004479FC" w:rsidP="00332484">
      <w:pPr>
        <w:tabs>
          <w:tab w:val="left" w:pos="680"/>
          <w:tab w:val="left" w:pos="681"/>
        </w:tabs>
        <w:ind w:left="680" w:hanging="680"/>
        <w:rPr>
          <w:b/>
        </w:rPr>
      </w:pPr>
    </w:p>
    <w:p w14:paraId="074520BB" w14:textId="0005AD74" w:rsidR="00320D24" w:rsidRDefault="004479FC" w:rsidP="00210FEC">
      <w:pPr>
        <w:ind w:left="680" w:hanging="680"/>
        <w:rPr>
          <w:b/>
        </w:rPr>
      </w:pPr>
      <w:r w:rsidRPr="002852D7">
        <w:rPr>
          <w:b/>
        </w:rPr>
        <w:t>6</w:t>
      </w:r>
      <w:r w:rsidR="00D71558" w:rsidRPr="002852D7">
        <w:rPr>
          <w:b/>
        </w:rPr>
        <w:t>/</w:t>
      </w:r>
      <w:r w:rsidR="007964DF">
        <w:rPr>
          <w:b/>
        </w:rPr>
        <w:t>25</w:t>
      </w:r>
      <w:r w:rsidR="00D71558" w:rsidRPr="002852D7">
        <w:rPr>
          <w:b/>
        </w:rPr>
        <w:t>/</w:t>
      </w:r>
      <w:r w:rsidR="003B515F">
        <w:rPr>
          <w:b/>
        </w:rPr>
        <w:t>11</w:t>
      </w:r>
      <w:r w:rsidR="009A2FA7">
        <w:rPr>
          <w:b/>
        </w:rPr>
        <w:tab/>
      </w:r>
      <w:r w:rsidR="009A2FA7">
        <w:rPr>
          <w:b/>
        </w:rPr>
        <w:tab/>
      </w:r>
      <w:r w:rsidR="00320D24" w:rsidRPr="002852D7">
        <w:rPr>
          <w:b/>
        </w:rPr>
        <w:t>To consider planning applications</w:t>
      </w:r>
      <w:r w:rsidR="00210FEC">
        <w:rPr>
          <w:b/>
        </w:rPr>
        <w:t>:</w:t>
      </w:r>
    </w:p>
    <w:p w14:paraId="334FC13B" w14:textId="3067E5EB" w:rsidR="00210FEC" w:rsidRDefault="00210FEC" w:rsidP="009731CA">
      <w:pPr>
        <w:pStyle w:val="ListParagraph"/>
        <w:numPr>
          <w:ilvl w:val="0"/>
          <w:numId w:val="28"/>
        </w:numPr>
      </w:pPr>
      <w:r w:rsidRPr="00210FEC">
        <w:t>DC/25/04807|Full Planning Application - Conversion of a redundant outbuilding to 1no. holiday let</w:t>
      </w:r>
      <w:r>
        <w:t xml:space="preserve">; linked </w:t>
      </w:r>
      <w:hyperlink r:id="rId11" w:history="1">
        <w:r w:rsidRPr="00210FEC">
          <w:rPr>
            <w:rStyle w:val="Hyperlink"/>
          </w:rPr>
          <w:t>here</w:t>
        </w:r>
      </w:hyperlink>
    </w:p>
    <w:p w14:paraId="5BD67D19" w14:textId="0F750A8E" w:rsidR="009731CA" w:rsidRPr="00210FEC" w:rsidRDefault="009731CA" w:rsidP="009731CA">
      <w:pPr>
        <w:pStyle w:val="ListParagraph"/>
        <w:numPr>
          <w:ilvl w:val="0"/>
          <w:numId w:val="28"/>
        </w:numPr>
      </w:pPr>
      <w:r>
        <w:t xml:space="preserve">To note appeal reference number </w:t>
      </w:r>
      <w:r w:rsidRPr="009731CA">
        <w:t>DC/25/01653 - APP/W3520/W/25/3369090</w:t>
      </w:r>
      <w:r>
        <w:t xml:space="preserve"> (Finches Meadow) was dismissed</w:t>
      </w:r>
    </w:p>
    <w:p w14:paraId="47BF4BEA" w14:textId="4A236447" w:rsidR="00320D24" w:rsidRPr="002852D7" w:rsidRDefault="003B515F" w:rsidP="00210FEC">
      <w:pPr>
        <w:tabs>
          <w:tab w:val="left" w:pos="680"/>
          <w:tab w:val="left" w:pos="681"/>
        </w:tabs>
        <w:ind w:left="680"/>
        <w:rPr>
          <w:b/>
        </w:rPr>
      </w:pPr>
      <w:r w:rsidRPr="00210FEC">
        <w:tab/>
      </w:r>
      <w:r>
        <w:rPr>
          <w:bCs/>
        </w:rPr>
        <w:tab/>
      </w:r>
      <w:r>
        <w:rPr>
          <w:bCs/>
        </w:rPr>
        <w:tab/>
      </w:r>
    </w:p>
    <w:p w14:paraId="78E2F292" w14:textId="64EE72C1" w:rsidR="00332484" w:rsidRPr="002852D7" w:rsidRDefault="00210FEC" w:rsidP="008E41F4">
      <w:pPr>
        <w:tabs>
          <w:tab w:val="left" w:pos="680"/>
          <w:tab w:val="left" w:pos="681"/>
        </w:tabs>
        <w:ind w:left="1440" w:hanging="1440"/>
        <w:rPr>
          <w:b/>
        </w:rPr>
      </w:pPr>
      <w:r>
        <w:rPr>
          <w:b/>
        </w:rPr>
        <w:t>7</w:t>
      </w:r>
      <w:r w:rsidR="00740D6E" w:rsidRPr="002852D7">
        <w:rPr>
          <w:b/>
        </w:rPr>
        <w:t>/</w:t>
      </w:r>
      <w:r>
        <w:rPr>
          <w:b/>
        </w:rPr>
        <w:t>25</w:t>
      </w:r>
      <w:r w:rsidR="008E17E2" w:rsidRPr="002852D7">
        <w:rPr>
          <w:b/>
        </w:rPr>
        <w:t>/</w:t>
      </w:r>
      <w:r w:rsidR="008E41F4">
        <w:rPr>
          <w:b/>
        </w:rPr>
        <w:t>11</w:t>
      </w:r>
      <w:r w:rsidR="009A2FA7">
        <w:rPr>
          <w:b/>
        </w:rPr>
        <w:tab/>
      </w:r>
      <w:r w:rsidR="009A2FA7">
        <w:rPr>
          <w:b/>
        </w:rPr>
        <w:tab/>
      </w:r>
      <w:r>
        <w:rPr>
          <w:b/>
        </w:rPr>
        <w:t>To note the Audit Action Plan document update</w:t>
      </w:r>
    </w:p>
    <w:p w14:paraId="231EDDAC" w14:textId="77777777" w:rsidR="006E4E3B" w:rsidRPr="002852D7" w:rsidRDefault="006E4E3B" w:rsidP="0089567B">
      <w:pPr>
        <w:tabs>
          <w:tab w:val="left" w:pos="680"/>
          <w:tab w:val="left" w:pos="681"/>
        </w:tabs>
        <w:ind w:left="680" w:hanging="680"/>
        <w:rPr>
          <w:b/>
        </w:rPr>
      </w:pPr>
    </w:p>
    <w:p w14:paraId="05E7ECC3" w14:textId="3655FEA5" w:rsidR="00387C1F" w:rsidRPr="002852D7" w:rsidRDefault="00953890" w:rsidP="007B3560">
      <w:pPr>
        <w:tabs>
          <w:tab w:val="left" w:pos="665"/>
        </w:tabs>
        <w:rPr>
          <w:spacing w:val="-2"/>
        </w:rPr>
      </w:pPr>
      <w:r>
        <w:rPr>
          <w:b/>
          <w:bCs/>
          <w:spacing w:val="-2"/>
        </w:rPr>
        <w:t>8</w:t>
      </w:r>
      <w:r w:rsidR="00977DC3" w:rsidRPr="002852D7">
        <w:rPr>
          <w:b/>
          <w:bCs/>
          <w:spacing w:val="-2"/>
        </w:rPr>
        <w:t>/</w:t>
      </w:r>
      <w:r>
        <w:rPr>
          <w:b/>
          <w:bCs/>
          <w:spacing w:val="-2"/>
        </w:rPr>
        <w:t>25</w:t>
      </w:r>
      <w:r w:rsidR="00977DC3" w:rsidRPr="002852D7">
        <w:rPr>
          <w:b/>
          <w:bCs/>
          <w:spacing w:val="-2"/>
        </w:rPr>
        <w:t>/</w:t>
      </w:r>
      <w:r w:rsidR="008E41F4">
        <w:rPr>
          <w:b/>
          <w:bCs/>
          <w:spacing w:val="-2"/>
        </w:rPr>
        <w:t>11</w:t>
      </w:r>
      <w:r w:rsidR="009A2FA7">
        <w:rPr>
          <w:b/>
          <w:bCs/>
          <w:spacing w:val="-2"/>
        </w:rPr>
        <w:tab/>
      </w:r>
      <w:r w:rsidR="009A2FA7">
        <w:rPr>
          <w:b/>
          <w:bCs/>
          <w:spacing w:val="-2"/>
        </w:rPr>
        <w:tab/>
      </w:r>
      <w:r w:rsidR="00387C1F" w:rsidRPr="002852D7">
        <w:rPr>
          <w:b/>
          <w:bCs/>
          <w:spacing w:val="-2"/>
        </w:rPr>
        <w:t>Finance</w:t>
      </w:r>
    </w:p>
    <w:p w14:paraId="29E35CFC" w14:textId="7BE009F5" w:rsidR="0055178C" w:rsidRPr="002852D7" w:rsidRDefault="00953890" w:rsidP="009C618C">
      <w:pPr>
        <w:pStyle w:val="ListParagraph"/>
        <w:numPr>
          <w:ilvl w:val="1"/>
          <w:numId w:val="13"/>
        </w:numPr>
        <w:tabs>
          <w:tab w:val="left" w:pos="884"/>
        </w:tabs>
        <w:spacing w:before="22"/>
        <w:ind w:left="884" w:hanging="359"/>
      </w:pPr>
      <w:r>
        <w:t>Cllrs to update on banking access and signatories</w:t>
      </w:r>
    </w:p>
    <w:p w14:paraId="658E1CA9" w14:textId="77777777" w:rsidR="0076571B" w:rsidRPr="002852D7" w:rsidRDefault="0076571B" w:rsidP="0096042E">
      <w:pPr>
        <w:tabs>
          <w:tab w:val="left" w:pos="885"/>
        </w:tabs>
        <w:spacing w:before="22"/>
        <w:rPr>
          <w:b/>
          <w:bCs/>
        </w:rPr>
      </w:pPr>
    </w:p>
    <w:p w14:paraId="56AB59E5" w14:textId="2E0084AB" w:rsidR="00A43308" w:rsidRPr="002852D7" w:rsidRDefault="00953890" w:rsidP="00493E02">
      <w:pPr>
        <w:pStyle w:val="BodyText"/>
        <w:spacing w:before="41"/>
        <w:rPr>
          <w:b/>
          <w:bCs/>
        </w:rPr>
      </w:pPr>
      <w:r>
        <w:rPr>
          <w:b/>
          <w:bCs/>
        </w:rPr>
        <w:t>9</w:t>
      </w:r>
      <w:r w:rsidR="00B67856" w:rsidRPr="002852D7">
        <w:rPr>
          <w:b/>
          <w:bCs/>
        </w:rPr>
        <w:t>/</w:t>
      </w:r>
      <w:r>
        <w:rPr>
          <w:b/>
          <w:bCs/>
        </w:rPr>
        <w:t>25</w:t>
      </w:r>
      <w:r w:rsidR="00B67856" w:rsidRPr="002852D7">
        <w:rPr>
          <w:b/>
          <w:bCs/>
        </w:rPr>
        <w:t>/</w:t>
      </w:r>
      <w:r w:rsidR="008E41F4">
        <w:rPr>
          <w:b/>
          <w:bCs/>
        </w:rPr>
        <w:t>11</w:t>
      </w:r>
      <w:r w:rsidR="00AB2609">
        <w:rPr>
          <w:b/>
          <w:bCs/>
        </w:rPr>
        <w:tab/>
      </w:r>
      <w:r w:rsidR="00A43308" w:rsidRPr="002852D7">
        <w:rPr>
          <w:b/>
          <w:bCs/>
        </w:rPr>
        <w:t xml:space="preserve">Payments </w:t>
      </w:r>
    </w:p>
    <w:p w14:paraId="7CFE877C" w14:textId="77777777" w:rsidR="008E41F4" w:rsidRDefault="008E41F4" w:rsidP="00A43308">
      <w:pPr>
        <w:tabs>
          <w:tab w:val="left" w:pos="665"/>
        </w:tabs>
      </w:pPr>
    </w:p>
    <w:p w14:paraId="54F5E965" w14:textId="16A7836E" w:rsidR="009F6649" w:rsidRDefault="0033762A" w:rsidP="008E41F4">
      <w:pPr>
        <w:tabs>
          <w:tab w:val="left" w:pos="665"/>
        </w:tabs>
        <w:rPr>
          <w:spacing w:val="-2"/>
        </w:rPr>
      </w:pPr>
      <w:r w:rsidRPr="002852D7">
        <w:t>Items</w:t>
      </w:r>
      <w:r w:rsidRPr="002852D7">
        <w:rPr>
          <w:spacing w:val="-7"/>
        </w:rPr>
        <w:t xml:space="preserve"> </w:t>
      </w:r>
      <w:r w:rsidRPr="002852D7">
        <w:t>presented</w:t>
      </w:r>
      <w:r w:rsidRPr="002852D7">
        <w:rPr>
          <w:spacing w:val="-4"/>
        </w:rPr>
        <w:t xml:space="preserve"> </w:t>
      </w:r>
      <w:r w:rsidRPr="002852D7">
        <w:t>for</w:t>
      </w:r>
      <w:r w:rsidRPr="002852D7">
        <w:rPr>
          <w:spacing w:val="-4"/>
        </w:rPr>
        <w:t xml:space="preserve"> </w:t>
      </w:r>
      <w:r w:rsidRPr="002852D7">
        <w:rPr>
          <w:spacing w:val="-2"/>
        </w:rPr>
        <w:t>Payment:</w:t>
      </w:r>
    </w:p>
    <w:p w14:paraId="4F228C95" w14:textId="77777777" w:rsidR="00953890" w:rsidRDefault="001B4C2B" w:rsidP="00953890">
      <w:pPr>
        <w:pStyle w:val="ListParagraph"/>
        <w:numPr>
          <w:ilvl w:val="0"/>
          <w:numId w:val="23"/>
        </w:numPr>
        <w:tabs>
          <w:tab w:val="left" w:pos="665"/>
        </w:tabs>
      </w:pPr>
      <w:r>
        <w:t>To retrospectively approve</w:t>
      </w:r>
      <w:r w:rsidR="000B03DD">
        <w:t xml:space="preserve"> payment for Parish Council Insurance to Zurich: £21</w:t>
      </w:r>
      <w:r w:rsidR="00953890">
        <w:t>4.</w:t>
      </w:r>
    </w:p>
    <w:p w14:paraId="7D04EA03" w14:textId="4853F4F1" w:rsidR="005B2E61" w:rsidRPr="00500038" w:rsidRDefault="00953890" w:rsidP="00953890">
      <w:pPr>
        <w:pStyle w:val="ListParagraph"/>
        <w:numPr>
          <w:ilvl w:val="0"/>
          <w:numId w:val="23"/>
        </w:numPr>
        <w:tabs>
          <w:tab w:val="left" w:pos="665"/>
        </w:tabs>
      </w:pPr>
      <w:r w:rsidRPr="00500038">
        <w:t xml:space="preserve">To retrospectively approve payment for </w:t>
      </w:r>
      <w:r w:rsidR="00500038" w:rsidRPr="00500038">
        <w:t>C Leader (village maintenance): £150</w:t>
      </w:r>
    </w:p>
    <w:p w14:paraId="13336AC5" w14:textId="7B1DE8BD" w:rsidR="00500038" w:rsidRPr="00500038" w:rsidRDefault="00500038" w:rsidP="00953890">
      <w:pPr>
        <w:pStyle w:val="ListParagraph"/>
        <w:numPr>
          <w:ilvl w:val="0"/>
          <w:numId w:val="23"/>
        </w:numPr>
        <w:tabs>
          <w:tab w:val="left" w:pos="665"/>
        </w:tabs>
      </w:pPr>
      <w:r w:rsidRPr="00500038">
        <w:t xml:space="preserve">To retrospectively approve payment for </w:t>
      </w:r>
      <w:r w:rsidRPr="00500038">
        <w:t>BPO monies owed: £193.20</w:t>
      </w:r>
    </w:p>
    <w:p w14:paraId="2984545B" w14:textId="2BD54FE9" w:rsidR="00500038" w:rsidRPr="00500038" w:rsidRDefault="00500038" w:rsidP="00EF52E5">
      <w:pPr>
        <w:pStyle w:val="ListParagraph"/>
        <w:numPr>
          <w:ilvl w:val="0"/>
          <w:numId w:val="23"/>
        </w:numPr>
        <w:tabs>
          <w:tab w:val="left" w:pos="665"/>
        </w:tabs>
        <w:rPr>
          <w:rFonts w:asciiTheme="minorHAnsi" w:hAnsiTheme="minorHAnsi" w:cstheme="minorHAnsi"/>
        </w:rPr>
      </w:pPr>
      <w:r w:rsidRPr="00500038">
        <w:t xml:space="preserve">To retrospectively approve </w:t>
      </w:r>
      <w:r w:rsidRPr="00500038">
        <w:t>3 months wages the</w:t>
      </w:r>
      <w:r w:rsidRPr="00500038">
        <w:t xml:space="preserve"> Parish C</w:t>
      </w:r>
      <w:r w:rsidRPr="00500038">
        <w:t>lerk</w:t>
      </w:r>
    </w:p>
    <w:p w14:paraId="65FE68A5" w14:textId="0C97B8E8" w:rsidR="00500038" w:rsidRPr="00500038" w:rsidRDefault="00500038" w:rsidP="00EF52E5">
      <w:pPr>
        <w:pStyle w:val="ListParagraph"/>
        <w:numPr>
          <w:ilvl w:val="0"/>
          <w:numId w:val="23"/>
        </w:numPr>
        <w:tabs>
          <w:tab w:val="left" w:pos="665"/>
        </w:tabs>
        <w:rPr>
          <w:rFonts w:asciiTheme="minorHAnsi" w:hAnsiTheme="minorHAnsi" w:cstheme="minorHAnsi"/>
        </w:rPr>
      </w:pPr>
      <w:r>
        <w:t xml:space="preserve">To retrospectively approve payment for </w:t>
      </w:r>
      <w:r>
        <w:t>a book of second class stamps:</w:t>
      </w:r>
    </w:p>
    <w:p w14:paraId="375F7C40" w14:textId="2CFB94E2" w:rsidR="00500038" w:rsidRPr="009731CA" w:rsidRDefault="00500038" w:rsidP="00EF52E5">
      <w:pPr>
        <w:pStyle w:val="ListParagraph"/>
        <w:numPr>
          <w:ilvl w:val="0"/>
          <w:numId w:val="23"/>
        </w:numPr>
        <w:tabs>
          <w:tab w:val="left" w:pos="665"/>
        </w:tabs>
        <w:rPr>
          <w:rFonts w:asciiTheme="minorHAnsi" w:hAnsiTheme="minorHAnsi" w:cstheme="minorHAnsi"/>
        </w:rPr>
      </w:pPr>
      <w:r>
        <w:t xml:space="preserve">To retrospectively approve payment for </w:t>
      </w:r>
      <w:r>
        <w:t>MSDC Litter Bin Emptying: £59.21</w:t>
      </w:r>
    </w:p>
    <w:p w14:paraId="36BD7307" w14:textId="03FFD56D" w:rsidR="009731CA" w:rsidRPr="00500038" w:rsidRDefault="009731CA" w:rsidP="00EF52E5">
      <w:pPr>
        <w:pStyle w:val="ListParagraph"/>
        <w:numPr>
          <w:ilvl w:val="0"/>
          <w:numId w:val="23"/>
        </w:numPr>
        <w:tabs>
          <w:tab w:val="left" w:pos="665"/>
        </w:tabs>
        <w:rPr>
          <w:rFonts w:asciiTheme="minorHAnsi" w:hAnsiTheme="minorHAnsi" w:cstheme="minorHAnsi"/>
        </w:rPr>
      </w:pPr>
      <w:r>
        <w:t>To approve payment for ICO registration: £52</w:t>
      </w:r>
    </w:p>
    <w:p w14:paraId="147A90F1" w14:textId="77777777" w:rsidR="00500038" w:rsidRPr="00500038" w:rsidRDefault="00500038" w:rsidP="00500038">
      <w:pPr>
        <w:tabs>
          <w:tab w:val="left" w:pos="665"/>
        </w:tabs>
        <w:rPr>
          <w:rFonts w:asciiTheme="minorHAnsi" w:hAnsiTheme="minorHAnsi" w:cstheme="minorHAnsi"/>
        </w:rPr>
      </w:pPr>
    </w:p>
    <w:p w14:paraId="788C2E7A" w14:textId="77777777" w:rsidR="00906551" w:rsidRDefault="009F6649" w:rsidP="00500038">
      <w:pPr>
        <w:tabs>
          <w:tab w:val="left" w:pos="665"/>
        </w:tabs>
        <w:rPr>
          <w:rFonts w:asciiTheme="minorHAnsi" w:hAnsiTheme="minorHAnsi" w:cstheme="minorHAnsi"/>
          <w:b/>
        </w:rPr>
      </w:pPr>
      <w:r w:rsidRPr="00500038">
        <w:rPr>
          <w:rFonts w:asciiTheme="minorHAnsi" w:hAnsiTheme="minorHAnsi" w:cstheme="minorHAnsi"/>
          <w:b/>
        </w:rPr>
        <w:t>1</w:t>
      </w:r>
      <w:r w:rsidR="00906551">
        <w:rPr>
          <w:rFonts w:asciiTheme="minorHAnsi" w:hAnsiTheme="minorHAnsi" w:cstheme="minorHAnsi"/>
          <w:b/>
        </w:rPr>
        <w:t>0</w:t>
      </w:r>
      <w:r w:rsidRPr="00500038">
        <w:rPr>
          <w:rFonts w:asciiTheme="minorHAnsi" w:hAnsiTheme="minorHAnsi" w:cstheme="minorHAnsi"/>
          <w:b/>
        </w:rPr>
        <w:t>/</w:t>
      </w:r>
      <w:r w:rsidR="00906551">
        <w:rPr>
          <w:rFonts w:asciiTheme="minorHAnsi" w:hAnsiTheme="minorHAnsi" w:cstheme="minorHAnsi"/>
          <w:b/>
        </w:rPr>
        <w:t>25</w:t>
      </w:r>
      <w:r w:rsidRPr="00500038">
        <w:rPr>
          <w:rFonts w:asciiTheme="minorHAnsi" w:hAnsiTheme="minorHAnsi" w:cstheme="minorHAnsi"/>
          <w:b/>
        </w:rPr>
        <w:t>/</w:t>
      </w:r>
      <w:r w:rsidR="00293F66" w:rsidRPr="00500038">
        <w:rPr>
          <w:rFonts w:asciiTheme="minorHAnsi" w:hAnsiTheme="minorHAnsi" w:cstheme="minorHAnsi"/>
          <w:b/>
        </w:rPr>
        <w:t>11</w:t>
      </w:r>
      <w:r w:rsidR="00906551">
        <w:rPr>
          <w:rFonts w:asciiTheme="minorHAnsi" w:hAnsiTheme="minorHAnsi" w:cstheme="minorHAnsi"/>
          <w:b/>
        </w:rPr>
        <w:tab/>
        <w:t>Funds Received</w:t>
      </w:r>
    </w:p>
    <w:p w14:paraId="14281B77" w14:textId="77777777" w:rsidR="00906551" w:rsidRPr="00906551" w:rsidRDefault="00906551" w:rsidP="00500038">
      <w:pPr>
        <w:tabs>
          <w:tab w:val="left" w:pos="665"/>
        </w:tabs>
        <w:rPr>
          <w:rFonts w:asciiTheme="minorHAnsi" w:hAnsiTheme="minorHAnsi" w:cstheme="minorHAnsi"/>
          <w:bCs/>
        </w:rPr>
      </w:pPr>
      <w:r w:rsidRPr="00906551">
        <w:rPr>
          <w:rFonts w:asciiTheme="minorHAnsi" w:hAnsiTheme="minorHAnsi" w:cstheme="minorHAnsi"/>
          <w:bCs/>
        </w:rPr>
        <w:tab/>
      </w:r>
      <w:r w:rsidRPr="00906551">
        <w:rPr>
          <w:rFonts w:asciiTheme="minorHAnsi" w:hAnsiTheme="minorHAnsi" w:cstheme="minorHAnsi"/>
          <w:bCs/>
        </w:rPr>
        <w:tab/>
      </w:r>
      <w:r w:rsidRPr="00906551">
        <w:rPr>
          <w:rFonts w:asciiTheme="minorHAnsi" w:hAnsiTheme="minorHAnsi" w:cstheme="minorHAnsi"/>
          <w:bCs/>
        </w:rPr>
        <w:tab/>
        <w:t>To note the following funds received by the Parish Council:</w:t>
      </w:r>
    </w:p>
    <w:p w14:paraId="61E16280" w14:textId="77777777" w:rsidR="00906551" w:rsidRPr="00906551" w:rsidRDefault="00906551" w:rsidP="00906551">
      <w:pPr>
        <w:pStyle w:val="ListParagraph"/>
        <w:numPr>
          <w:ilvl w:val="0"/>
          <w:numId w:val="26"/>
        </w:numPr>
        <w:tabs>
          <w:tab w:val="left" w:pos="665"/>
        </w:tabs>
        <w:rPr>
          <w:rFonts w:asciiTheme="minorHAnsi" w:hAnsiTheme="minorHAnsi" w:cstheme="minorHAnsi"/>
          <w:bCs/>
        </w:rPr>
      </w:pPr>
      <w:r w:rsidRPr="00906551">
        <w:rPr>
          <w:rFonts w:asciiTheme="minorHAnsi" w:hAnsiTheme="minorHAnsi" w:cstheme="minorHAnsi"/>
          <w:bCs/>
        </w:rPr>
        <w:t>£20,153.48 from CIL</w:t>
      </w:r>
    </w:p>
    <w:p w14:paraId="624E13B1" w14:textId="0D5A2863" w:rsidR="0075351A" w:rsidRPr="00906551" w:rsidRDefault="00906551" w:rsidP="00906551">
      <w:pPr>
        <w:pStyle w:val="ListParagraph"/>
        <w:numPr>
          <w:ilvl w:val="0"/>
          <w:numId w:val="26"/>
        </w:numPr>
        <w:tabs>
          <w:tab w:val="left" w:pos="665"/>
        </w:tabs>
        <w:rPr>
          <w:rFonts w:asciiTheme="minorHAnsi" w:hAnsiTheme="minorHAnsi" w:cstheme="minorHAnsi"/>
          <w:b/>
        </w:rPr>
      </w:pPr>
      <w:r w:rsidRPr="00906551">
        <w:rPr>
          <w:rFonts w:asciiTheme="minorHAnsi" w:hAnsiTheme="minorHAnsi" w:cstheme="minorHAnsi"/>
          <w:bCs/>
        </w:rPr>
        <w:t>1,194 .29 from outstanding recycling monies owed</w:t>
      </w:r>
      <w:r w:rsidR="00AB2609" w:rsidRPr="00906551">
        <w:rPr>
          <w:rFonts w:asciiTheme="minorHAnsi" w:hAnsiTheme="minorHAnsi" w:cstheme="minorHAnsi"/>
          <w:b/>
        </w:rPr>
        <w:tab/>
      </w:r>
    </w:p>
    <w:p w14:paraId="552151A4" w14:textId="77777777" w:rsidR="0075351A" w:rsidRDefault="0075351A" w:rsidP="009F6649">
      <w:pPr>
        <w:pStyle w:val="BodyText"/>
        <w:rPr>
          <w:rFonts w:asciiTheme="minorHAnsi" w:hAnsiTheme="minorHAnsi" w:cstheme="minorHAnsi"/>
          <w:b/>
        </w:rPr>
      </w:pPr>
    </w:p>
    <w:p w14:paraId="669CD95B" w14:textId="5F9E84ED" w:rsidR="000E01C8" w:rsidRDefault="0075351A" w:rsidP="009F6649">
      <w:pPr>
        <w:pStyle w:val="BodyText"/>
        <w:rPr>
          <w:rFonts w:asciiTheme="minorHAnsi" w:hAnsiTheme="minorHAnsi" w:cstheme="minorHAnsi"/>
          <w:b/>
        </w:rPr>
      </w:pPr>
      <w:r>
        <w:rPr>
          <w:rFonts w:asciiTheme="minorHAnsi" w:hAnsiTheme="minorHAnsi" w:cstheme="minorHAnsi"/>
          <w:b/>
        </w:rPr>
        <w:t>1</w:t>
      </w:r>
      <w:r w:rsidR="009731CA">
        <w:rPr>
          <w:rFonts w:asciiTheme="minorHAnsi" w:hAnsiTheme="minorHAnsi" w:cstheme="minorHAnsi"/>
          <w:b/>
        </w:rPr>
        <w:t>1</w:t>
      </w:r>
      <w:r>
        <w:rPr>
          <w:rFonts w:asciiTheme="minorHAnsi" w:hAnsiTheme="minorHAnsi" w:cstheme="minorHAnsi"/>
          <w:b/>
        </w:rPr>
        <w:t>/</w:t>
      </w:r>
      <w:r w:rsidR="009731CA">
        <w:rPr>
          <w:rFonts w:asciiTheme="minorHAnsi" w:hAnsiTheme="minorHAnsi" w:cstheme="minorHAnsi"/>
          <w:b/>
        </w:rPr>
        <w:t>25</w:t>
      </w:r>
      <w:r>
        <w:rPr>
          <w:rFonts w:asciiTheme="minorHAnsi" w:hAnsiTheme="minorHAnsi" w:cstheme="minorHAnsi"/>
          <w:b/>
        </w:rPr>
        <w:t>/</w:t>
      </w:r>
      <w:r w:rsidR="000C4A94">
        <w:rPr>
          <w:rFonts w:asciiTheme="minorHAnsi" w:hAnsiTheme="minorHAnsi" w:cstheme="minorHAnsi"/>
          <w:b/>
        </w:rPr>
        <w:t>11</w:t>
      </w:r>
      <w:r w:rsidR="00AB2609">
        <w:rPr>
          <w:rFonts w:asciiTheme="minorHAnsi" w:hAnsiTheme="minorHAnsi" w:cstheme="minorHAnsi"/>
          <w:b/>
        </w:rPr>
        <w:tab/>
      </w:r>
      <w:r>
        <w:rPr>
          <w:rFonts w:asciiTheme="minorHAnsi" w:hAnsiTheme="minorHAnsi" w:cstheme="minorHAnsi"/>
          <w:b/>
        </w:rPr>
        <w:t xml:space="preserve"> </w:t>
      </w:r>
      <w:r w:rsidR="000B5D9B">
        <w:rPr>
          <w:rFonts w:asciiTheme="minorHAnsi" w:hAnsiTheme="minorHAnsi" w:cstheme="minorHAnsi"/>
          <w:b/>
        </w:rPr>
        <w:t>Policies</w:t>
      </w:r>
    </w:p>
    <w:p w14:paraId="26BFB429" w14:textId="2BAE6A46" w:rsidR="000E01C8" w:rsidRPr="000C4A94" w:rsidRDefault="000C4A94" w:rsidP="009F6649">
      <w:pPr>
        <w:pStyle w:val="BodyText"/>
        <w:rPr>
          <w:rFonts w:asciiTheme="minorHAnsi" w:hAnsiTheme="minorHAnsi" w:cstheme="minorHAnsi"/>
          <w:bCs/>
        </w:rPr>
      </w:pPr>
      <w:r w:rsidRPr="000C4A94">
        <w:rPr>
          <w:rFonts w:asciiTheme="minorHAnsi" w:hAnsiTheme="minorHAnsi" w:cstheme="minorHAnsi"/>
          <w:bCs/>
        </w:rPr>
        <w:lastRenderedPageBreak/>
        <w:tab/>
      </w:r>
      <w:r w:rsidRPr="000C4A94">
        <w:rPr>
          <w:rFonts w:asciiTheme="minorHAnsi" w:hAnsiTheme="minorHAnsi" w:cstheme="minorHAnsi"/>
          <w:bCs/>
        </w:rPr>
        <w:tab/>
      </w:r>
      <w:r w:rsidR="009731CA">
        <w:rPr>
          <w:rFonts w:asciiTheme="minorHAnsi" w:hAnsiTheme="minorHAnsi" w:cstheme="minorHAnsi"/>
          <w:bCs/>
        </w:rPr>
        <w:t xml:space="preserve">Motion to approve the Financial Regulations for Horham &amp; Athelington Parish Council </w:t>
      </w:r>
    </w:p>
    <w:p w14:paraId="1BEA3572" w14:textId="77777777" w:rsidR="000C4A94" w:rsidRDefault="000C4A94" w:rsidP="009F6649">
      <w:pPr>
        <w:pStyle w:val="BodyText"/>
        <w:rPr>
          <w:rFonts w:asciiTheme="minorHAnsi" w:hAnsiTheme="minorHAnsi" w:cstheme="minorHAnsi"/>
          <w:b/>
        </w:rPr>
      </w:pPr>
    </w:p>
    <w:p w14:paraId="3C92EEBD" w14:textId="5A248882" w:rsidR="00D20F45" w:rsidRPr="002852D7" w:rsidRDefault="000E01C8" w:rsidP="009F6649">
      <w:pPr>
        <w:pStyle w:val="BodyText"/>
        <w:rPr>
          <w:rFonts w:asciiTheme="minorHAnsi" w:hAnsiTheme="minorHAnsi" w:cstheme="minorHAnsi"/>
          <w:b/>
        </w:rPr>
      </w:pPr>
      <w:r>
        <w:rPr>
          <w:rFonts w:asciiTheme="minorHAnsi" w:hAnsiTheme="minorHAnsi" w:cstheme="minorHAnsi"/>
          <w:b/>
        </w:rPr>
        <w:t>1</w:t>
      </w:r>
      <w:r w:rsidR="009731CA">
        <w:rPr>
          <w:rFonts w:asciiTheme="minorHAnsi" w:hAnsiTheme="minorHAnsi" w:cstheme="minorHAnsi"/>
          <w:b/>
        </w:rPr>
        <w:t>2</w:t>
      </w:r>
      <w:r>
        <w:rPr>
          <w:rFonts w:asciiTheme="minorHAnsi" w:hAnsiTheme="minorHAnsi" w:cstheme="minorHAnsi"/>
          <w:b/>
        </w:rPr>
        <w:t>/</w:t>
      </w:r>
      <w:r w:rsidR="009731CA">
        <w:rPr>
          <w:rFonts w:asciiTheme="minorHAnsi" w:hAnsiTheme="minorHAnsi" w:cstheme="minorHAnsi"/>
          <w:b/>
        </w:rPr>
        <w:t>25</w:t>
      </w:r>
      <w:r>
        <w:rPr>
          <w:rFonts w:asciiTheme="minorHAnsi" w:hAnsiTheme="minorHAnsi" w:cstheme="minorHAnsi"/>
          <w:b/>
        </w:rPr>
        <w:t>/</w:t>
      </w:r>
      <w:r w:rsidR="00DF36ED">
        <w:rPr>
          <w:rFonts w:asciiTheme="minorHAnsi" w:hAnsiTheme="minorHAnsi" w:cstheme="minorHAnsi"/>
          <w:b/>
        </w:rPr>
        <w:t>11</w:t>
      </w:r>
      <w:r w:rsidR="00AB2609">
        <w:rPr>
          <w:rFonts w:asciiTheme="minorHAnsi" w:hAnsiTheme="minorHAnsi" w:cstheme="minorHAnsi"/>
          <w:b/>
        </w:rPr>
        <w:tab/>
      </w:r>
      <w:r w:rsidR="009731CA">
        <w:rPr>
          <w:rFonts w:asciiTheme="minorHAnsi" w:hAnsiTheme="minorHAnsi" w:cstheme="minorHAnsi"/>
          <w:b/>
        </w:rPr>
        <w:t>Playground Update</w:t>
      </w:r>
    </w:p>
    <w:p w14:paraId="1C255D99" w14:textId="3A714713" w:rsidR="006731F5" w:rsidRDefault="009731CA" w:rsidP="009731CA">
      <w:pPr>
        <w:pStyle w:val="BodyText"/>
        <w:numPr>
          <w:ilvl w:val="0"/>
          <w:numId w:val="27"/>
        </w:numPr>
        <w:rPr>
          <w:rFonts w:asciiTheme="minorHAnsi" w:hAnsiTheme="minorHAnsi" w:cstheme="minorHAnsi"/>
          <w:bCs/>
        </w:rPr>
      </w:pPr>
      <w:r>
        <w:rPr>
          <w:rFonts w:asciiTheme="minorHAnsi" w:hAnsiTheme="minorHAnsi" w:cstheme="minorHAnsi"/>
          <w:bCs/>
        </w:rPr>
        <w:t>To consider outlined ongoing responsibilities and maintenance costs from the Clerk (attached)</w:t>
      </w:r>
    </w:p>
    <w:p w14:paraId="3BBAB1DE" w14:textId="4597B8DB" w:rsidR="009731CA" w:rsidRPr="00DF36ED" w:rsidRDefault="009731CA" w:rsidP="009731CA">
      <w:pPr>
        <w:pStyle w:val="BodyText"/>
        <w:numPr>
          <w:ilvl w:val="0"/>
          <w:numId w:val="27"/>
        </w:numPr>
        <w:rPr>
          <w:rFonts w:asciiTheme="minorHAnsi" w:hAnsiTheme="minorHAnsi" w:cstheme="minorHAnsi"/>
          <w:bCs/>
        </w:rPr>
      </w:pPr>
      <w:r>
        <w:rPr>
          <w:rFonts w:asciiTheme="minorHAnsi" w:hAnsiTheme="minorHAnsi" w:cstheme="minorHAnsi"/>
          <w:bCs/>
        </w:rPr>
        <w:t>To confirm responsibilities for funding these costs to allow the Clerk to budget for these for 26/27.</w:t>
      </w:r>
    </w:p>
    <w:p w14:paraId="234DBB5A" w14:textId="77777777" w:rsidR="009F6649" w:rsidRDefault="009F6649" w:rsidP="009908E4">
      <w:pPr>
        <w:tabs>
          <w:tab w:val="left" w:pos="930"/>
        </w:tabs>
        <w:spacing w:before="22"/>
      </w:pPr>
    </w:p>
    <w:p w14:paraId="50E53D7E" w14:textId="7BFFDD8C" w:rsidR="00F9486C" w:rsidRDefault="00F9486C" w:rsidP="00494DCC">
      <w:pPr>
        <w:pStyle w:val="BodyText"/>
        <w:ind w:left="1080" w:hanging="1080"/>
        <w:rPr>
          <w:rFonts w:asciiTheme="minorHAnsi" w:hAnsiTheme="minorHAnsi" w:cstheme="minorHAnsi"/>
          <w:b/>
        </w:rPr>
      </w:pPr>
      <w:r>
        <w:rPr>
          <w:rFonts w:asciiTheme="minorHAnsi" w:hAnsiTheme="minorHAnsi" w:cstheme="minorHAnsi"/>
          <w:b/>
        </w:rPr>
        <w:t>1</w:t>
      </w:r>
      <w:r w:rsidR="009731CA">
        <w:rPr>
          <w:rFonts w:asciiTheme="minorHAnsi" w:hAnsiTheme="minorHAnsi" w:cstheme="minorHAnsi"/>
          <w:b/>
        </w:rPr>
        <w:t>3</w:t>
      </w:r>
      <w:r>
        <w:rPr>
          <w:rFonts w:asciiTheme="minorHAnsi" w:hAnsiTheme="minorHAnsi" w:cstheme="minorHAnsi"/>
          <w:b/>
        </w:rPr>
        <w:t>/</w:t>
      </w:r>
      <w:r w:rsidR="009731CA">
        <w:rPr>
          <w:rFonts w:asciiTheme="minorHAnsi" w:hAnsiTheme="minorHAnsi" w:cstheme="minorHAnsi"/>
          <w:b/>
        </w:rPr>
        <w:t>25</w:t>
      </w:r>
      <w:r>
        <w:rPr>
          <w:rFonts w:asciiTheme="minorHAnsi" w:hAnsiTheme="minorHAnsi" w:cstheme="minorHAnsi"/>
          <w:b/>
        </w:rPr>
        <w:t>/11</w:t>
      </w:r>
      <w:r>
        <w:rPr>
          <w:rFonts w:asciiTheme="minorHAnsi" w:hAnsiTheme="minorHAnsi" w:cstheme="minorHAnsi"/>
          <w:b/>
        </w:rPr>
        <w:tab/>
      </w:r>
      <w:r>
        <w:rPr>
          <w:rFonts w:asciiTheme="minorHAnsi" w:hAnsiTheme="minorHAnsi" w:cstheme="minorHAnsi"/>
          <w:b/>
        </w:rPr>
        <w:tab/>
        <w:t xml:space="preserve">To note the Clerk will be going on maternity leave from </w:t>
      </w:r>
      <w:r w:rsidR="00851077">
        <w:rPr>
          <w:rFonts w:asciiTheme="minorHAnsi" w:hAnsiTheme="minorHAnsi" w:cstheme="minorHAnsi"/>
          <w:b/>
        </w:rPr>
        <w:t>29</w:t>
      </w:r>
      <w:r w:rsidR="00851077" w:rsidRPr="00851077">
        <w:rPr>
          <w:rFonts w:asciiTheme="minorHAnsi" w:hAnsiTheme="minorHAnsi" w:cstheme="minorHAnsi"/>
          <w:b/>
          <w:vertAlign w:val="superscript"/>
        </w:rPr>
        <w:t>th</w:t>
      </w:r>
      <w:r w:rsidR="00851077">
        <w:rPr>
          <w:rFonts w:asciiTheme="minorHAnsi" w:hAnsiTheme="minorHAnsi" w:cstheme="minorHAnsi"/>
          <w:b/>
        </w:rPr>
        <w:t xml:space="preserve"> December 2025 – 27</w:t>
      </w:r>
      <w:r w:rsidR="00851077" w:rsidRPr="00851077">
        <w:rPr>
          <w:rFonts w:asciiTheme="minorHAnsi" w:hAnsiTheme="minorHAnsi" w:cstheme="minorHAnsi"/>
          <w:b/>
          <w:vertAlign w:val="superscript"/>
        </w:rPr>
        <w:t>th</w:t>
      </w:r>
      <w:r w:rsidR="00851077">
        <w:rPr>
          <w:rFonts w:asciiTheme="minorHAnsi" w:hAnsiTheme="minorHAnsi" w:cstheme="minorHAnsi"/>
          <w:b/>
        </w:rPr>
        <w:t xml:space="preserve"> November 2026. </w:t>
      </w:r>
    </w:p>
    <w:p w14:paraId="7248731E" w14:textId="4700FB01" w:rsidR="00851077" w:rsidRPr="00851077" w:rsidRDefault="00851077" w:rsidP="00851077">
      <w:pPr>
        <w:pStyle w:val="BodyText"/>
        <w:ind w:left="1080" w:hanging="108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bCs/>
        </w:rPr>
        <w:t>Motion t</w:t>
      </w:r>
      <w:r w:rsidRPr="00851077">
        <w:rPr>
          <w:rFonts w:asciiTheme="minorHAnsi" w:hAnsiTheme="minorHAnsi" w:cstheme="minorHAnsi"/>
          <w:b/>
          <w:bCs/>
        </w:rPr>
        <w:t>o approve:</w:t>
      </w:r>
    </w:p>
    <w:p w14:paraId="60752F05" w14:textId="5D2FCB68" w:rsidR="00851077" w:rsidRPr="00851077" w:rsidRDefault="00851077" w:rsidP="00851077">
      <w:pPr>
        <w:pStyle w:val="BodyText"/>
        <w:numPr>
          <w:ilvl w:val="0"/>
          <w:numId w:val="24"/>
        </w:numPr>
        <w:rPr>
          <w:rFonts w:asciiTheme="minorHAnsi" w:hAnsiTheme="minorHAnsi" w:cstheme="minorHAnsi"/>
          <w:bCs/>
        </w:rPr>
      </w:pPr>
      <w:r w:rsidRPr="00851077">
        <w:rPr>
          <w:rFonts w:asciiTheme="minorHAnsi" w:hAnsiTheme="minorHAnsi" w:cstheme="minorHAnsi"/>
          <w:bCs/>
        </w:rPr>
        <w:t>The temporary Parish Clerk and Responsible Financial Officer (RFO) job description.</w:t>
      </w:r>
    </w:p>
    <w:p w14:paraId="0A99CD07" w14:textId="77777777" w:rsidR="00851077" w:rsidRPr="00851077" w:rsidRDefault="00851077" w:rsidP="00851077">
      <w:pPr>
        <w:pStyle w:val="BodyText"/>
        <w:numPr>
          <w:ilvl w:val="0"/>
          <w:numId w:val="24"/>
        </w:numPr>
        <w:rPr>
          <w:rFonts w:asciiTheme="minorHAnsi" w:hAnsiTheme="minorHAnsi" w:cstheme="minorHAnsi"/>
          <w:bCs/>
        </w:rPr>
      </w:pPr>
      <w:r w:rsidRPr="00851077">
        <w:rPr>
          <w:rFonts w:asciiTheme="minorHAnsi" w:hAnsiTheme="minorHAnsi" w:cstheme="minorHAnsi"/>
          <w:bCs/>
        </w:rPr>
        <w:t>The advertisement of the temporary position via Suffolk Jobs Direct at a cost of £75, as recommended by the Suffolk Association of Local Councils (SALC).</w:t>
      </w:r>
    </w:p>
    <w:p w14:paraId="2B15AC7A" w14:textId="77777777" w:rsidR="009C4E84" w:rsidRDefault="009C4E84" w:rsidP="009E76E4">
      <w:pPr>
        <w:pStyle w:val="BodyText"/>
        <w:rPr>
          <w:rFonts w:asciiTheme="minorHAnsi" w:hAnsiTheme="minorHAnsi" w:cstheme="minorHAnsi"/>
          <w:b/>
        </w:rPr>
      </w:pPr>
    </w:p>
    <w:p w14:paraId="48D2236B" w14:textId="65BEA3FF" w:rsidR="009F4117" w:rsidRDefault="009C4E84" w:rsidP="009E76E4">
      <w:pPr>
        <w:pStyle w:val="BodyText"/>
        <w:rPr>
          <w:rFonts w:asciiTheme="minorHAnsi" w:hAnsiTheme="minorHAnsi" w:cstheme="minorHAnsi"/>
          <w:b/>
        </w:rPr>
      </w:pPr>
      <w:r>
        <w:rPr>
          <w:rFonts w:asciiTheme="minorHAnsi" w:hAnsiTheme="minorHAnsi" w:cstheme="minorHAnsi"/>
          <w:b/>
        </w:rPr>
        <w:t>1</w:t>
      </w:r>
      <w:r w:rsidR="009731CA">
        <w:rPr>
          <w:rFonts w:asciiTheme="minorHAnsi" w:hAnsiTheme="minorHAnsi" w:cstheme="minorHAnsi"/>
          <w:b/>
        </w:rPr>
        <w:t>4</w:t>
      </w:r>
      <w:r>
        <w:rPr>
          <w:rFonts w:asciiTheme="minorHAnsi" w:hAnsiTheme="minorHAnsi" w:cstheme="minorHAnsi"/>
          <w:b/>
        </w:rPr>
        <w:t>/</w:t>
      </w:r>
      <w:r w:rsidR="009731CA">
        <w:rPr>
          <w:rFonts w:asciiTheme="minorHAnsi" w:hAnsiTheme="minorHAnsi" w:cstheme="minorHAnsi"/>
          <w:b/>
        </w:rPr>
        <w:t>25</w:t>
      </w:r>
      <w:r w:rsidR="00AB2609">
        <w:rPr>
          <w:rFonts w:asciiTheme="minorHAnsi" w:hAnsiTheme="minorHAnsi" w:cstheme="minorHAnsi"/>
          <w:b/>
        </w:rPr>
        <w:t>/</w:t>
      </w:r>
      <w:r w:rsidR="00851077">
        <w:rPr>
          <w:rFonts w:asciiTheme="minorHAnsi" w:hAnsiTheme="minorHAnsi" w:cstheme="minorHAnsi"/>
          <w:b/>
        </w:rPr>
        <w:t>11</w:t>
      </w:r>
      <w:r w:rsidR="00AB2609">
        <w:rPr>
          <w:rFonts w:asciiTheme="minorHAnsi" w:hAnsiTheme="minorHAnsi" w:cstheme="minorHAnsi"/>
          <w:b/>
        </w:rPr>
        <w:tab/>
      </w:r>
      <w:r w:rsidR="009E76E4" w:rsidRPr="002852D7">
        <w:rPr>
          <w:rFonts w:asciiTheme="minorHAnsi" w:hAnsiTheme="minorHAnsi" w:cstheme="minorHAnsi"/>
          <w:b/>
        </w:rPr>
        <w:t>Items for consideration for inclusion on the next agenda</w:t>
      </w:r>
    </w:p>
    <w:p w14:paraId="48608EAA" w14:textId="77777777" w:rsidR="009E76E4" w:rsidRPr="002852D7" w:rsidRDefault="009E76E4" w:rsidP="009E76E4">
      <w:pPr>
        <w:pStyle w:val="BodyText"/>
        <w:rPr>
          <w:rFonts w:asciiTheme="minorHAnsi" w:hAnsiTheme="minorHAnsi" w:cstheme="minorHAnsi"/>
          <w:b/>
        </w:rPr>
      </w:pPr>
    </w:p>
    <w:p w14:paraId="60F5334F" w14:textId="518A0C7A" w:rsidR="009E76E4" w:rsidRPr="002852D7" w:rsidRDefault="00B67856" w:rsidP="009E76E4">
      <w:pPr>
        <w:pStyle w:val="BodyText"/>
        <w:rPr>
          <w:rFonts w:asciiTheme="minorHAnsi" w:hAnsiTheme="minorHAnsi" w:cstheme="minorHAnsi"/>
          <w:b/>
          <w:bCs/>
        </w:rPr>
      </w:pPr>
      <w:r w:rsidRPr="002852D7">
        <w:rPr>
          <w:rFonts w:asciiTheme="minorHAnsi" w:hAnsiTheme="minorHAnsi" w:cstheme="minorHAnsi"/>
          <w:b/>
          <w:bCs/>
        </w:rPr>
        <w:t>1</w:t>
      </w:r>
      <w:r w:rsidR="009731CA">
        <w:rPr>
          <w:rFonts w:asciiTheme="minorHAnsi" w:hAnsiTheme="minorHAnsi" w:cstheme="minorHAnsi"/>
          <w:b/>
          <w:bCs/>
        </w:rPr>
        <w:t>5</w:t>
      </w:r>
      <w:r w:rsidR="009E76E4" w:rsidRPr="002852D7">
        <w:rPr>
          <w:rFonts w:asciiTheme="minorHAnsi" w:hAnsiTheme="minorHAnsi" w:cstheme="minorHAnsi"/>
          <w:b/>
          <w:bCs/>
        </w:rPr>
        <w:t>/</w:t>
      </w:r>
      <w:r w:rsidR="009731CA">
        <w:rPr>
          <w:rFonts w:asciiTheme="minorHAnsi" w:hAnsiTheme="minorHAnsi" w:cstheme="minorHAnsi"/>
          <w:b/>
          <w:bCs/>
        </w:rPr>
        <w:t>25</w:t>
      </w:r>
      <w:r w:rsidR="009E76E4" w:rsidRPr="002852D7">
        <w:rPr>
          <w:rFonts w:asciiTheme="minorHAnsi" w:hAnsiTheme="minorHAnsi" w:cstheme="minorHAnsi"/>
          <w:b/>
          <w:bCs/>
        </w:rPr>
        <w:t>/</w:t>
      </w:r>
      <w:r w:rsidR="00AD1612" w:rsidRPr="002852D7">
        <w:rPr>
          <w:rFonts w:asciiTheme="minorHAnsi" w:hAnsiTheme="minorHAnsi" w:cstheme="minorHAnsi"/>
          <w:b/>
          <w:bCs/>
        </w:rPr>
        <w:t>1</w:t>
      </w:r>
      <w:r w:rsidR="00851077">
        <w:rPr>
          <w:rFonts w:asciiTheme="minorHAnsi" w:hAnsiTheme="minorHAnsi" w:cstheme="minorHAnsi"/>
          <w:b/>
          <w:bCs/>
        </w:rPr>
        <w:t>1</w:t>
      </w:r>
      <w:r w:rsidRPr="002852D7">
        <w:rPr>
          <w:rFonts w:asciiTheme="minorHAnsi" w:hAnsiTheme="minorHAnsi" w:cstheme="minorHAnsi"/>
          <w:b/>
          <w:bCs/>
        </w:rPr>
        <w:tab/>
      </w:r>
      <w:r w:rsidR="009E76E4" w:rsidRPr="002852D7">
        <w:rPr>
          <w:rFonts w:asciiTheme="minorHAnsi" w:hAnsiTheme="minorHAnsi" w:cstheme="minorHAnsi"/>
          <w:b/>
          <w:bCs/>
        </w:rPr>
        <w:t>Date of next meeting</w:t>
      </w:r>
    </w:p>
    <w:p w14:paraId="519529AF" w14:textId="483FA485" w:rsidR="00C91CED" w:rsidRDefault="009E76E4" w:rsidP="009E76E4">
      <w:pPr>
        <w:pStyle w:val="BodyText"/>
        <w:ind w:left="720" w:firstLine="720"/>
        <w:rPr>
          <w:rFonts w:asciiTheme="minorHAnsi" w:hAnsiTheme="minorHAnsi" w:cstheme="minorHAnsi"/>
          <w:bCs/>
        </w:rPr>
      </w:pPr>
      <w:r w:rsidRPr="002852D7">
        <w:rPr>
          <w:rFonts w:asciiTheme="minorHAnsi" w:hAnsiTheme="minorHAnsi" w:cstheme="minorHAnsi"/>
          <w:bCs/>
        </w:rPr>
        <w:t xml:space="preserve">To confirm the date of the next meeting, scheduled for </w:t>
      </w:r>
      <w:r w:rsidR="009731CA">
        <w:rPr>
          <w:rFonts w:asciiTheme="minorHAnsi" w:hAnsiTheme="minorHAnsi" w:cstheme="minorHAnsi"/>
          <w:bCs/>
        </w:rPr>
        <w:t>Tuesday</w:t>
      </w:r>
      <w:r w:rsidRPr="002852D7">
        <w:rPr>
          <w:rFonts w:asciiTheme="minorHAnsi" w:hAnsiTheme="minorHAnsi" w:cstheme="minorHAnsi"/>
          <w:bCs/>
        </w:rPr>
        <w:t xml:space="preserve"> </w:t>
      </w:r>
      <w:r w:rsidR="009731CA">
        <w:rPr>
          <w:rFonts w:asciiTheme="minorHAnsi" w:hAnsiTheme="minorHAnsi" w:cstheme="minorHAnsi"/>
          <w:bCs/>
        </w:rPr>
        <w:t>6</w:t>
      </w:r>
      <w:r w:rsidR="00C671E3" w:rsidRPr="002852D7">
        <w:rPr>
          <w:rFonts w:asciiTheme="minorHAnsi" w:hAnsiTheme="minorHAnsi" w:cstheme="minorHAnsi"/>
          <w:bCs/>
          <w:vertAlign w:val="superscript"/>
        </w:rPr>
        <w:t>th</w:t>
      </w:r>
      <w:r w:rsidR="00C671E3" w:rsidRPr="002852D7">
        <w:rPr>
          <w:rFonts w:asciiTheme="minorHAnsi" w:hAnsiTheme="minorHAnsi" w:cstheme="minorHAnsi"/>
          <w:bCs/>
        </w:rPr>
        <w:t xml:space="preserve"> </w:t>
      </w:r>
      <w:r w:rsidR="00C91CED">
        <w:rPr>
          <w:rFonts w:asciiTheme="minorHAnsi" w:hAnsiTheme="minorHAnsi" w:cstheme="minorHAnsi"/>
          <w:bCs/>
        </w:rPr>
        <w:t>January</w:t>
      </w:r>
      <w:r w:rsidR="00C671E3" w:rsidRPr="002852D7">
        <w:rPr>
          <w:rFonts w:asciiTheme="minorHAnsi" w:hAnsiTheme="minorHAnsi" w:cstheme="minorHAnsi"/>
          <w:bCs/>
        </w:rPr>
        <w:t xml:space="preserve"> 2025</w:t>
      </w:r>
      <w:r w:rsidRPr="002852D7">
        <w:rPr>
          <w:rFonts w:asciiTheme="minorHAnsi" w:hAnsiTheme="minorHAnsi" w:cstheme="minorHAnsi"/>
          <w:bCs/>
        </w:rPr>
        <w:t>.</w:t>
      </w:r>
      <w:r w:rsidR="00C91CED">
        <w:rPr>
          <w:rFonts w:asciiTheme="minorHAnsi" w:hAnsiTheme="minorHAnsi" w:cstheme="minorHAnsi"/>
          <w:bCs/>
        </w:rPr>
        <w:t xml:space="preserve"> </w:t>
      </w:r>
    </w:p>
    <w:p w14:paraId="148886C6" w14:textId="77777777" w:rsidR="009E76E4" w:rsidRPr="002852D7" w:rsidRDefault="009E76E4" w:rsidP="009E76E4">
      <w:pPr>
        <w:pStyle w:val="BodyText"/>
        <w:ind w:left="720" w:firstLine="720"/>
        <w:rPr>
          <w:rFonts w:asciiTheme="minorHAnsi" w:hAnsiTheme="minorHAnsi" w:cstheme="minorHAnsi"/>
          <w:bCs/>
        </w:rPr>
      </w:pPr>
    </w:p>
    <w:p w14:paraId="27F67DBD" w14:textId="77777777" w:rsidR="009E76E4" w:rsidRPr="002852D7" w:rsidRDefault="009E76E4" w:rsidP="009E76E4">
      <w:pPr>
        <w:pStyle w:val="BodyText"/>
        <w:ind w:left="720" w:firstLine="720"/>
        <w:rPr>
          <w:rFonts w:asciiTheme="minorHAnsi" w:hAnsiTheme="minorHAnsi" w:cstheme="minorHAnsi"/>
          <w:bCs/>
        </w:rPr>
      </w:pPr>
    </w:p>
    <w:p w14:paraId="31E452E4" w14:textId="77777777" w:rsidR="009E76E4" w:rsidRPr="002852D7" w:rsidRDefault="009E76E4" w:rsidP="009E76E4">
      <w:pPr>
        <w:pStyle w:val="BodyText"/>
        <w:ind w:left="720" w:firstLine="720"/>
        <w:rPr>
          <w:rFonts w:asciiTheme="minorHAnsi" w:hAnsiTheme="minorHAnsi" w:cstheme="minorHAnsi"/>
          <w:bCs/>
        </w:rPr>
      </w:pPr>
    </w:p>
    <w:p w14:paraId="5EEF3B52" w14:textId="77777777" w:rsidR="009E76E4" w:rsidRPr="002852D7" w:rsidRDefault="009E76E4" w:rsidP="009E76E4">
      <w:pPr>
        <w:pStyle w:val="BodyText"/>
        <w:ind w:left="720" w:firstLine="720"/>
        <w:rPr>
          <w:rFonts w:asciiTheme="minorHAnsi" w:hAnsiTheme="minorHAnsi" w:cstheme="minorHAnsi"/>
          <w:bCs/>
        </w:rPr>
      </w:pPr>
    </w:p>
    <w:p w14:paraId="5D108E52" w14:textId="77777777" w:rsidR="009E76E4" w:rsidRPr="002852D7" w:rsidRDefault="009E76E4" w:rsidP="009E76E4">
      <w:pPr>
        <w:pStyle w:val="BodyText"/>
        <w:ind w:left="720" w:firstLine="720"/>
        <w:rPr>
          <w:rFonts w:asciiTheme="minorHAnsi" w:hAnsiTheme="minorHAnsi" w:cstheme="minorHAnsi"/>
          <w:bCs/>
        </w:rPr>
      </w:pPr>
    </w:p>
    <w:p w14:paraId="6E256670" w14:textId="77777777" w:rsidR="009E76E4" w:rsidRPr="002852D7" w:rsidRDefault="009E76E4" w:rsidP="009E76E4">
      <w:pPr>
        <w:pStyle w:val="BodyText"/>
        <w:ind w:left="720" w:firstLine="720"/>
        <w:rPr>
          <w:rFonts w:asciiTheme="minorHAnsi" w:hAnsiTheme="minorHAnsi" w:cstheme="minorHAnsi"/>
          <w:bCs/>
        </w:rPr>
      </w:pPr>
    </w:p>
    <w:p w14:paraId="1144E733" w14:textId="77777777" w:rsidR="009E76E4" w:rsidRPr="002852D7" w:rsidRDefault="009E76E4" w:rsidP="009E76E4">
      <w:pPr>
        <w:pStyle w:val="BodyText"/>
        <w:ind w:left="720" w:firstLine="720"/>
        <w:rPr>
          <w:rFonts w:asciiTheme="minorHAnsi" w:hAnsiTheme="minorHAnsi" w:cstheme="minorHAnsi"/>
          <w:bCs/>
        </w:rPr>
      </w:pPr>
    </w:p>
    <w:p w14:paraId="3BD4FE2B" w14:textId="77777777" w:rsidR="009E76E4" w:rsidRPr="002852D7" w:rsidRDefault="009E76E4" w:rsidP="009E76E4">
      <w:pPr>
        <w:pStyle w:val="BodyText"/>
        <w:ind w:left="720" w:firstLine="720"/>
        <w:rPr>
          <w:rFonts w:asciiTheme="minorHAnsi" w:hAnsiTheme="minorHAnsi" w:cstheme="minorHAnsi"/>
          <w:bCs/>
        </w:rPr>
      </w:pPr>
    </w:p>
    <w:p w14:paraId="7D1B6895" w14:textId="77777777" w:rsidR="00FA4162" w:rsidRPr="002852D7" w:rsidRDefault="00FA4162" w:rsidP="00082954">
      <w:pPr>
        <w:pStyle w:val="BodyText"/>
        <w:rPr>
          <w:rFonts w:asciiTheme="minorHAnsi" w:hAnsiTheme="minorHAnsi" w:cstheme="minorHAnsi"/>
          <w:i/>
          <w:iCs/>
          <w:sz w:val="18"/>
          <w:szCs w:val="18"/>
        </w:rPr>
      </w:pPr>
    </w:p>
    <w:p w14:paraId="74CBCBD8" w14:textId="1F042565" w:rsidR="001E3A1B" w:rsidRPr="001F6199" w:rsidRDefault="001F6199" w:rsidP="00FA4162">
      <w:pPr>
        <w:pStyle w:val="BodyText"/>
        <w:jc w:val="right"/>
        <w:rPr>
          <w:rFonts w:asciiTheme="minorHAnsi" w:hAnsiTheme="minorHAnsi" w:cstheme="minorHAnsi"/>
          <w:i/>
          <w:iCs/>
          <w:sz w:val="18"/>
          <w:szCs w:val="18"/>
        </w:rPr>
      </w:pPr>
      <w:r w:rsidRPr="002852D7">
        <w:rPr>
          <w:rFonts w:asciiTheme="minorHAnsi" w:hAnsiTheme="minorHAnsi" w:cstheme="minorHAnsi"/>
          <w:i/>
          <w:iCs/>
          <w:sz w:val="18"/>
          <w:szCs w:val="18"/>
        </w:rPr>
        <w:t>A Clarke – Clerk and RFO</w:t>
      </w:r>
    </w:p>
    <w:sectPr w:rsidR="001E3A1B" w:rsidRPr="001F6199">
      <w:footerReference w:type="default" r:id="rId12"/>
      <w:pgSz w:w="11910" w:h="16840"/>
      <w:pgMar w:top="580" w:right="860" w:bottom="720" w:left="76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6777" w14:textId="77777777" w:rsidR="00992532" w:rsidRPr="002852D7" w:rsidRDefault="00992532">
      <w:r w:rsidRPr="002852D7">
        <w:separator/>
      </w:r>
    </w:p>
  </w:endnote>
  <w:endnote w:type="continuationSeparator" w:id="0">
    <w:p w14:paraId="48CB865C" w14:textId="77777777" w:rsidR="00992532" w:rsidRPr="002852D7" w:rsidRDefault="00992532">
      <w:r w:rsidRPr="00285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4E9" w14:textId="3C766DCE" w:rsidR="001E3A1B" w:rsidRPr="002852D7" w:rsidRDefault="001E3A1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DA07" w14:textId="77777777" w:rsidR="00992532" w:rsidRPr="002852D7" w:rsidRDefault="00992532">
      <w:r w:rsidRPr="002852D7">
        <w:separator/>
      </w:r>
    </w:p>
  </w:footnote>
  <w:footnote w:type="continuationSeparator" w:id="0">
    <w:p w14:paraId="3E85A0D9" w14:textId="77777777" w:rsidR="00992532" w:rsidRPr="002852D7" w:rsidRDefault="00992532">
      <w:r w:rsidRPr="002852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81F"/>
    <w:multiLevelType w:val="hybridMultilevel"/>
    <w:tmpl w:val="00366628"/>
    <w:lvl w:ilvl="0" w:tplc="068A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BB03A8"/>
    <w:multiLevelType w:val="hybridMultilevel"/>
    <w:tmpl w:val="0B64431A"/>
    <w:lvl w:ilvl="0" w:tplc="BCAEF5EC">
      <w:start w:val="1"/>
      <w:numFmt w:val="decimal"/>
      <w:lvlText w:val="%1."/>
      <w:lvlJc w:val="left"/>
      <w:pPr>
        <w:ind w:left="667" w:hanging="360"/>
      </w:pPr>
      <w:rPr>
        <w:rFonts w:ascii="Calibri" w:eastAsia="Calibri" w:hAnsi="Calibri" w:cs="Calibri" w:hint="default"/>
        <w:b/>
        <w:bCs/>
        <w:i w:val="0"/>
        <w:iCs w:val="0"/>
        <w:spacing w:val="0"/>
        <w:w w:val="100"/>
        <w:sz w:val="22"/>
        <w:szCs w:val="22"/>
        <w:lang w:val="en-US" w:eastAsia="en-US" w:bidi="ar-SA"/>
      </w:rPr>
    </w:lvl>
    <w:lvl w:ilvl="1" w:tplc="E53EF65A">
      <w:start w:val="1"/>
      <w:numFmt w:val="lowerLetter"/>
      <w:lvlText w:val="%2."/>
      <w:lvlJc w:val="left"/>
      <w:pPr>
        <w:ind w:left="885" w:hanging="360"/>
      </w:pPr>
      <w:rPr>
        <w:rFonts w:ascii="Calibri" w:eastAsia="Calibri" w:hAnsi="Calibri" w:cs="Calibri" w:hint="default"/>
        <w:b w:val="0"/>
        <w:bCs w:val="0"/>
        <w:i w:val="0"/>
        <w:iCs w:val="0"/>
        <w:spacing w:val="-1"/>
        <w:w w:val="100"/>
        <w:sz w:val="22"/>
        <w:szCs w:val="22"/>
        <w:lang w:val="en-US" w:eastAsia="en-US" w:bidi="ar-SA"/>
      </w:rPr>
    </w:lvl>
    <w:lvl w:ilvl="2" w:tplc="83B65BE2">
      <w:numFmt w:val="bullet"/>
      <w:lvlText w:val="•"/>
      <w:lvlJc w:val="left"/>
      <w:pPr>
        <w:ind w:left="940" w:hanging="360"/>
      </w:pPr>
      <w:rPr>
        <w:rFonts w:hint="default"/>
        <w:lang w:val="en-US" w:eastAsia="en-US" w:bidi="ar-SA"/>
      </w:rPr>
    </w:lvl>
    <w:lvl w:ilvl="3" w:tplc="87F43A60">
      <w:numFmt w:val="bullet"/>
      <w:lvlText w:val="•"/>
      <w:lvlJc w:val="left"/>
      <w:pPr>
        <w:ind w:left="1992" w:hanging="360"/>
      </w:pPr>
      <w:rPr>
        <w:rFonts w:hint="default"/>
        <w:lang w:val="en-US" w:eastAsia="en-US" w:bidi="ar-SA"/>
      </w:rPr>
    </w:lvl>
    <w:lvl w:ilvl="4" w:tplc="F3BCF3DE">
      <w:numFmt w:val="bullet"/>
      <w:lvlText w:val="•"/>
      <w:lvlJc w:val="left"/>
      <w:pPr>
        <w:ind w:left="3044" w:hanging="360"/>
      </w:pPr>
      <w:rPr>
        <w:rFonts w:hint="default"/>
        <w:lang w:val="en-US" w:eastAsia="en-US" w:bidi="ar-SA"/>
      </w:rPr>
    </w:lvl>
    <w:lvl w:ilvl="5" w:tplc="3DE4BA80">
      <w:numFmt w:val="bullet"/>
      <w:lvlText w:val="•"/>
      <w:lvlJc w:val="left"/>
      <w:pPr>
        <w:ind w:left="4096" w:hanging="360"/>
      </w:pPr>
      <w:rPr>
        <w:rFonts w:hint="default"/>
        <w:lang w:val="en-US" w:eastAsia="en-US" w:bidi="ar-SA"/>
      </w:rPr>
    </w:lvl>
    <w:lvl w:ilvl="6" w:tplc="3FDC33B2">
      <w:numFmt w:val="bullet"/>
      <w:lvlText w:val="•"/>
      <w:lvlJc w:val="left"/>
      <w:pPr>
        <w:ind w:left="5148" w:hanging="360"/>
      </w:pPr>
      <w:rPr>
        <w:rFonts w:hint="default"/>
        <w:lang w:val="en-US" w:eastAsia="en-US" w:bidi="ar-SA"/>
      </w:rPr>
    </w:lvl>
    <w:lvl w:ilvl="7" w:tplc="A71EADE6">
      <w:numFmt w:val="bullet"/>
      <w:lvlText w:val="•"/>
      <w:lvlJc w:val="left"/>
      <w:pPr>
        <w:ind w:left="6200" w:hanging="360"/>
      </w:pPr>
      <w:rPr>
        <w:rFonts w:hint="default"/>
        <w:lang w:val="en-US" w:eastAsia="en-US" w:bidi="ar-SA"/>
      </w:rPr>
    </w:lvl>
    <w:lvl w:ilvl="8" w:tplc="D2EC50BE">
      <w:numFmt w:val="bullet"/>
      <w:lvlText w:val="•"/>
      <w:lvlJc w:val="left"/>
      <w:pPr>
        <w:ind w:left="7252" w:hanging="360"/>
      </w:pPr>
      <w:rPr>
        <w:rFonts w:hint="default"/>
        <w:lang w:val="en-US" w:eastAsia="en-US" w:bidi="ar-SA"/>
      </w:rPr>
    </w:lvl>
  </w:abstractNum>
  <w:abstractNum w:abstractNumId="2" w15:restartNumberingAfterBreak="0">
    <w:nsid w:val="194A6678"/>
    <w:multiLevelType w:val="hybridMultilevel"/>
    <w:tmpl w:val="AC968A92"/>
    <w:lvl w:ilvl="0" w:tplc="730864C6">
      <w:start w:val="1"/>
      <w:numFmt w:val="lowerLetter"/>
      <w:lvlText w:val="%1)"/>
      <w:lvlJc w:val="left"/>
      <w:pPr>
        <w:ind w:left="907" w:hanging="228"/>
      </w:pPr>
      <w:rPr>
        <w:rFonts w:ascii="Carlito" w:eastAsia="Carlito" w:hAnsi="Carlito" w:cs="Carlito" w:hint="default"/>
        <w:b/>
        <w:bCs/>
        <w:spacing w:val="-2"/>
        <w:w w:val="100"/>
        <w:sz w:val="22"/>
        <w:szCs w:val="22"/>
        <w:lang w:val="en-US" w:eastAsia="en-US" w:bidi="ar-SA"/>
      </w:rPr>
    </w:lvl>
    <w:lvl w:ilvl="1" w:tplc="99CCB338">
      <w:numFmt w:val="bullet"/>
      <w:lvlText w:val="•"/>
      <w:lvlJc w:val="left"/>
      <w:pPr>
        <w:ind w:left="1838" w:hanging="228"/>
      </w:pPr>
      <w:rPr>
        <w:rFonts w:hint="default"/>
        <w:lang w:val="en-US" w:eastAsia="en-US" w:bidi="ar-SA"/>
      </w:rPr>
    </w:lvl>
    <w:lvl w:ilvl="2" w:tplc="EBB05B78">
      <w:numFmt w:val="bullet"/>
      <w:lvlText w:val="•"/>
      <w:lvlJc w:val="left"/>
      <w:pPr>
        <w:ind w:left="2777" w:hanging="228"/>
      </w:pPr>
      <w:rPr>
        <w:rFonts w:hint="default"/>
        <w:lang w:val="en-US" w:eastAsia="en-US" w:bidi="ar-SA"/>
      </w:rPr>
    </w:lvl>
    <w:lvl w:ilvl="3" w:tplc="9AD8BB2E">
      <w:numFmt w:val="bullet"/>
      <w:lvlText w:val="•"/>
      <w:lvlJc w:val="left"/>
      <w:pPr>
        <w:ind w:left="3715" w:hanging="228"/>
      </w:pPr>
      <w:rPr>
        <w:rFonts w:hint="default"/>
        <w:lang w:val="en-US" w:eastAsia="en-US" w:bidi="ar-SA"/>
      </w:rPr>
    </w:lvl>
    <w:lvl w:ilvl="4" w:tplc="89E0D988">
      <w:numFmt w:val="bullet"/>
      <w:lvlText w:val="•"/>
      <w:lvlJc w:val="left"/>
      <w:pPr>
        <w:ind w:left="4654" w:hanging="228"/>
      </w:pPr>
      <w:rPr>
        <w:rFonts w:hint="default"/>
        <w:lang w:val="en-US" w:eastAsia="en-US" w:bidi="ar-SA"/>
      </w:rPr>
    </w:lvl>
    <w:lvl w:ilvl="5" w:tplc="E856BE32">
      <w:numFmt w:val="bullet"/>
      <w:lvlText w:val="•"/>
      <w:lvlJc w:val="left"/>
      <w:pPr>
        <w:ind w:left="5593" w:hanging="228"/>
      </w:pPr>
      <w:rPr>
        <w:rFonts w:hint="default"/>
        <w:lang w:val="en-US" w:eastAsia="en-US" w:bidi="ar-SA"/>
      </w:rPr>
    </w:lvl>
    <w:lvl w:ilvl="6" w:tplc="2D3A9276">
      <w:numFmt w:val="bullet"/>
      <w:lvlText w:val="•"/>
      <w:lvlJc w:val="left"/>
      <w:pPr>
        <w:ind w:left="6531" w:hanging="228"/>
      </w:pPr>
      <w:rPr>
        <w:rFonts w:hint="default"/>
        <w:lang w:val="en-US" w:eastAsia="en-US" w:bidi="ar-SA"/>
      </w:rPr>
    </w:lvl>
    <w:lvl w:ilvl="7" w:tplc="27C8AA64">
      <w:numFmt w:val="bullet"/>
      <w:lvlText w:val="•"/>
      <w:lvlJc w:val="left"/>
      <w:pPr>
        <w:ind w:left="7470" w:hanging="228"/>
      </w:pPr>
      <w:rPr>
        <w:rFonts w:hint="default"/>
        <w:lang w:val="en-US" w:eastAsia="en-US" w:bidi="ar-SA"/>
      </w:rPr>
    </w:lvl>
    <w:lvl w:ilvl="8" w:tplc="49A83A72">
      <w:numFmt w:val="bullet"/>
      <w:lvlText w:val="•"/>
      <w:lvlJc w:val="left"/>
      <w:pPr>
        <w:ind w:left="8409" w:hanging="228"/>
      </w:pPr>
      <w:rPr>
        <w:rFonts w:hint="default"/>
        <w:lang w:val="en-US" w:eastAsia="en-US" w:bidi="ar-SA"/>
      </w:rPr>
    </w:lvl>
  </w:abstractNum>
  <w:abstractNum w:abstractNumId="3" w15:restartNumberingAfterBreak="0">
    <w:nsid w:val="1A5B4D46"/>
    <w:multiLevelType w:val="multilevel"/>
    <w:tmpl w:val="650AA03A"/>
    <w:lvl w:ilvl="0">
      <w:start w:val="1"/>
      <w:numFmt w:val="lowerLetter"/>
      <w:lvlText w:val="%1."/>
      <w:lvlJc w:val="left"/>
      <w:pPr>
        <w:tabs>
          <w:tab w:val="num" w:pos="720"/>
        </w:tabs>
        <w:ind w:left="720" w:hanging="360"/>
      </w:pPr>
      <w:rPr>
        <w:rFonts w:asciiTheme="minorHAnsi" w:eastAsia="Carlito"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052F0"/>
    <w:multiLevelType w:val="hybridMultilevel"/>
    <w:tmpl w:val="14CC2104"/>
    <w:lvl w:ilvl="0" w:tplc="79B6B058">
      <w:start w:val="1"/>
      <w:numFmt w:val="decimal"/>
      <w:lvlText w:val="%1."/>
      <w:lvlJc w:val="left"/>
      <w:pPr>
        <w:ind w:left="680" w:hanging="567"/>
      </w:pPr>
      <w:rPr>
        <w:rFonts w:ascii="Carlito" w:eastAsia="Carlito" w:hAnsi="Carlito" w:cs="Carlito" w:hint="default"/>
        <w:b/>
        <w:bCs/>
        <w:w w:val="100"/>
        <w:sz w:val="22"/>
        <w:szCs w:val="22"/>
        <w:lang w:val="en-US" w:eastAsia="en-US" w:bidi="ar-SA"/>
      </w:rPr>
    </w:lvl>
    <w:lvl w:ilvl="1" w:tplc="1024B930">
      <w:start w:val="1"/>
      <w:numFmt w:val="lowerLetter"/>
      <w:lvlText w:val="%2."/>
      <w:lvlJc w:val="left"/>
      <w:pPr>
        <w:ind w:left="963" w:hanging="284"/>
      </w:pPr>
      <w:rPr>
        <w:rFonts w:ascii="Carlito" w:eastAsia="Carlito" w:hAnsi="Carlito" w:cs="Carlito"/>
        <w:spacing w:val="-1"/>
        <w:w w:val="100"/>
        <w:sz w:val="22"/>
        <w:szCs w:val="22"/>
        <w:lang w:val="en-US" w:eastAsia="en-US" w:bidi="ar-SA"/>
      </w:rPr>
    </w:lvl>
    <w:lvl w:ilvl="2" w:tplc="24845896">
      <w:start w:val="1"/>
      <w:numFmt w:val="lowerRoman"/>
      <w:lvlText w:val="%3."/>
      <w:lvlJc w:val="left"/>
      <w:pPr>
        <w:ind w:left="2480" w:hanging="286"/>
        <w:jc w:val="right"/>
      </w:pPr>
      <w:rPr>
        <w:rFonts w:ascii="Carlito" w:eastAsia="Carlito" w:hAnsi="Carlito" w:cs="Carlito" w:hint="default"/>
        <w:spacing w:val="-1"/>
        <w:w w:val="100"/>
        <w:sz w:val="22"/>
        <w:szCs w:val="22"/>
        <w:lang w:val="en-US" w:eastAsia="en-US" w:bidi="ar-SA"/>
      </w:rPr>
    </w:lvl>
    <w:lvl w:ilvl="3" w:tplc="046E6A0C">
      <w:numFmt w:val="bullet"/>
      <w:lvlText w:val="•"/>
      <w:lvlJc w:val="left"/>
      <w:pPr>
        <w:ind w:left="2480" w:hanging="286"/>
      </w:pPr>
      <w:rPr>
        <w:rFonts w:hint="default"/>
        <w:lang w:val="en-US" w:eastAsia="en-US" w:bidi="ar-SA"/>
      </w:rPr>
    </w:lvl>
    <w:lvl w:ilvl="4" w:tplc="BEA66E4E">
      <w:numFmt w:val="bullet"/>
      <w:lvlText w:val="•"/>
      <w:lvlJc w:val="left"/>
      <w:pPr>
        <w:ind w:left="3595" w:hanging="286"/>
      </w:pPr>
      <w:rPr>
        <w:rFonts w:hint="default"/>
        <w:lang w:val="en-US" w:eastAsia="en-US" w:bidi="ar-SA"/>
      </w:rPr>
    </w:lvl>
    <w:lvl w:ilvl="5" w:tplc="34726AE6">
      <w:numFmt w:val="bullet"/>
      <w:lvlText w:val="•"/>
      <w:lvlJc w:val="left"/>
      <w:pPr>
        <w:ind w:left="4710" w:hanging="286"/>
      </w:pPr>
      <w:rPr>
        <w:rFonts w:hint="default"/>
        <w:lang w:val="en-US" w:eastAsia="en-US" w:bidi="ar-SA"/>
      </w:rPr>
    </w:lvl>
    <w:lvl w:ilvl="6" w:tplc="9482EC84">
      <w:numFmt w:val="bullet"/>
      <w:lvlText w:val="•"/>
      <w:lvlJc w:val="left"/>
      <w:pPr>
        <w:ind w:left="5825" w:hanging="286"/>
      </w:pPr>
      <w:rPr>
        <w:rFonts w:hint="default"/>
        <w:lang w:val="en-US" w:eastAsia="en-US" w:bidi="ar-SA"/>
      </w:rPr>
    </w:lvl>
    <w:lvl w:ilvl="7" w:tplc="14D0F52E">
      <w:numFmt w:val="bullet"/>
      <w:lvlText w:val="•"/>
      <w:lvlJc w:val="left"/>
      <w:pPr>
        <w:ind w:left="6940" w:hanging="286"/>
      </w:pPr>
      <w:rPr>
        <w:rFonts w:hint="default"/>
        <w:lang w:val="en-US" w:eastAsia="en-US" w:bidi="ar-SA"/>
      </w:rPr>
    </w:lvl>
    <w:lvl w:ilvl="8" w:tplc="A6C69442">
      <w:numFmt w:val="bullet"/>
      <w:lvlText w:val="•"/>
      <w:lvlJc w:val="left"/>
      <w:pPr>
        <w:ind w:left="8056" w:hanging="286"/>
      </w:pPr>
      <w:rPr>
        <w:rFonts w:hint="default"/>
        <w:lang w:val="en-US" w:eastAsia="en-US" w:bidi="ar-SA"/>
      </w:rPr>
    </w:lvl>
  </w:abstractNum>
  <w:abstractNum w:abstractNumId="5" w15:restartNumberingAfterBreak="0">
    <w:nsid w:val="2A693094"/>
    <w:multiLevelType w:val="hybridMultilevel"/>
    <w:tmpl w:val="277638E8"/>
    <w:lvl w:ilvl="0" w:tplc="588E91A0">
      <w:start w:val="1"/>
      <w:numFmt w:val="decimal"/>
      <w:lvlText w:val="%1."/>
      <w:lvlJc w:val="left"/>
      <w:pPr>
        <w:ind w:left="1606" w:hanging="360"/>
      </w:pPr>
      <w:rPr>
        <w:rFonts w:hint="default"/>
      </w:rPr>
    </w:lvl>
    <w:lvl w:ilvl="1" w:tplc="08090019" w:tentative="1">
      <w:start w:val="1"/>
      <w:numFmt w:val="lowerLetter"/>
      <w:lvlText w:val="%2."/>
      <w:lvlJc w:val="left"/>
      <w:pPr>
        <w:ind w:left="2326" w:hanging="360"/>
      </w:pPr>
    </w:lvl>
    <w:lvl w:ilvl="2" w:tplc="0809001B" w:tentative="1">
      <w:start w:val="1"/>
      <w:numFmt w:val="lowerRoman"/>
      <w:lvlText w:val="%3."/>
      <w:lvlJc w:val="right"/>
      <w:pPr>
        <w:ind w:left="3046" w:hanging="180"/>
      </w:pPr>
    </w:lvl>
    <w:lvl w:ilvl="3" w:tplc="0809000F" w:tentative="1">
      <w:start w:val="1"/>
      <w:numFmt w:val="decimal"/>
      <w:lvlText w:val="%4."/>
      <w:lvlJc w:val="left"/>
      <w:pPr>
        <w:ind w:left="3766" w:hanging="360"/>
      </w:pPr>
    </w:lvl>
    <w:lvl w:ilvl="4" w:tplc="08090019" w:tentative="1">
      <w:start w:val="1"/>
      <w:numFmt w:val="lowerLetter"/>
      <w:lvlText w:val="%5."/>
      <w:lvlJc w:val="left"/>
      <w:pPr>
        <w:ind w:left="4486" w:hanging="360"/>
      </w:pPr>
    </w:lvl>
    <w:lvl w:ilvl="5" w:tplc="0809001B" w:tentative="1">
      <w:start w:val="1"/>
      <w:numFmt w:val="lowerRoman"/>
      <w:lvlText w:val="%6."/>
      <w:lvlJc w:val="right"/>
      <w:pPr>
        <w:ind w:left="5206" w:hanging="180"/>
      </w:pPr>
    </w:lvl>
    <w:lvl w:ilvl="6" w:tplc="0809000F" w:tentative="1">
      <w:start w:val="1"/>
      <w:numFmt w:val="decimal"/>
      <w:lvlText w:val="%7."/>
      <w:lvlJc w:val="left"/>
      <w:pPr>
        <w:ind w:left="5926" w:hanging="360"/>
      </w:pPr>
    </w:lvl>
    <w:lvl w:ilvl="7" w:tplc="08090019" w:tentative="1">
      <w:start w:val="1"/>
      <w:numFmt w:val="lowerLetter"/>
      <w:lvlText w:val="%8."/>
      <w:lvlJc w:val="left"/>
      <w:pPr>
        <w:ind w:left="6646" w:hanging="360"/>
      </w:pPr>
    </w:lvl>
    <w:lvl w:ilvl="8" w:tplc="0809001B" w:tentative="1">
      <w:start w:val="1"/>
      <w:numFmt w:val="lowerRoman"/>
      <w:lvlText w:val="%9."/>
      <w:lvlJc w:val="right"/>
      <w:pPr>
        <w:ind w:left="7366" w:hanging="180"/>
      </w:pPr>
    </w:lvl>
  </w:abstractNum>
  <w:abstractNum w:abstractNumId="6" w15:restartNumberingAfterBreak="0">
    <w:nsid w:val="32581A6C"/>
    <w:multiLevelType w:val="hybridMultilevel"/>
    <w:tmpl w:val="B016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279F0"/>
    <w:multiLevelType w:val="hybridMultilevel"/>
    <w:tmpl w:val="C53AF15A"/>
    <w:lvl w:ilvl="0" w:tplc="1966B9A0">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8" w15:restartNumberingAfterBreak="0">
    <w:nsid w:val="373245BF"/>
    <w:multiLevelType w:val="hybridMultilevel"/>
    <w:tmpl w:val="60E0FE22"/>
    <w:lvl w:ilvl="0" w:tplc="21E6C89A">
      <w:numFmt w:val="bullet"/>
      <w:lvlText w:val="-"/>
      <w:lvlJc w:val="left"/>
      <w:pPr>
        <w:ind w:left="1804" w:hanging="360"/>
      </w:pPr>
      <w:rPr>
        <w:rFonts w:ascii="Carlito" w:eastAsia="Carlito" w:hAnsi="Carlito" w:cs="Carlito" w:hint="default"/>
      </w:rPr>
    </w:lvl>
    <w:lvl w:ilvl="1" w:tplc="08090003" w:tentative="1">
      <w:start w:val="1"/>
      <w:numFmt w:val="bullet"/>
      <w:lvlText w:val="o"/>
      <w:lvlJc w:val="left"/>
      <w:pPr>
        <w:ind w:left="2524" w:hanging="360"/>
      </w:pPr>
      <w:rPr>
        <w:rFonts w:ascii="Courier New" w:hAnsi="Courier New" w:cs="Courier New" w:hint="default"/>
      </w:rPr>
    </w:lvl>
    <w:lvl w:ilvl="2" w:tplc="08090005" w:tentative="1">
      <w:start w:val="1"/>
      <w:numFmt w:val="bullet"/>
      <w:lvlText w:val=""/>
      <w:lvlJc w:val="left"/>
      <w:pPr>
        <w:ind w:left="3244" w:hanging="360"/>
      </w:pPr>
      <w:rPr>
        <w:rFonts w:ascii="Wingdings" w:hAnsi="Wingdings" w:hint="default"/>
      </w:rPr>
    </w:lvl>
    <w:lvl w:ilvl="3" w:tplc="08090001" w:tentative="1">
      <w:start w:val="1"/>
      <w:numFmt w:val="bullet"/>
      <w:lvlText w:val=""/>
      <w:lvlJc w:val="left"/>
      <w:pPr>
        <w:ind w:left="3964" w:hanging="360"/>
      </w:pPr>
      <w:rPr>
        <w:rFonts w:ascii="Symbol" w:hAnsi="Symbol" w:hint="default"/>
      </w:rPr>
    </w:lvl>
    <w:lvl w:ilvl="4" w:tplc="08090003" w:tentative="1">
      <w:start w:val="1"/>
      <w:numFmt w:val="bullet"/>
      <w:lvlText w:val="o"/>
      <w:lvlJc w:val="left"/>
      <w:pPr>
        <w:ind w:left="4684" w:hanging="360"/>
      </w:pPr>
      <w:rPr>
        <w:rFonts w:ascii="Courier New" w:hAnsi="Courier New" w:cs="Courier New" w:hint="default"/>
      </w:rPr>
    </w:lvl>
    <w:lvl w:ilvl="5" w:tplc="08090005" w:tentative="1">
      <w:start w:val="1"/>
      <w:numFmt w:val="bullet"/>
      <w:lvlText w:val=""/>
      <w:lvlJc w:val="left"/>
      <w:pPr>
        <w:ind w:left="5404" w:hanging="360"/>
      </w:pPr>
      <w:rPr>
        <w:rFonts w:ascii="Wingdings" w:hAnsi="Wingdings" w:hint="default"/>
      </w:rPr>
    </w:lvl>
    <w:lvl w:ilvl="6" w:tplc="08090001" w:tentative="1">
      <w:start w:val="1"/>
      <w:numFmt w:val="bullet"/>
      <w:lvlText w:val=""/>
      <w:lvlJc w:val="left"/>
      <w:pPr>
        <w:ind w:left="6124" w:hanging="360"/>
      </w:pPr>
      <w:rPr>
        <w:rFonts w:ascii="Symbol" w:hAnsi="Symbol" w:hint="default"/>
      </w:rPr>
    </w:lvl>
    <w:lvl w:ilvl="7" w:tplc="08090003" w:tentative="1">
      <w:start w:val="1"/>
      <w:numFmt w:val="bullet"/>
      <w:lvlText w:val="o"/>
      <w:lvlJc w:val="left"/>
      <w:pPr>
        <w:ind w:left="6844" w:hanging="360"/>
      </w:pPr>
      <w:rPr>
        <w:rFonts w:ascii="Courier New" w:hAnsi="Courier New" w:cs="Courier New" w:hint="default"/>
      </w:rPr>
    </w:lvl>
    <w:lvl w:ilvl="8" w:tplc="08090005" w:tentative="1">
      <w:start w:val="1"/>
      <w:numFmt w:val="bullet"/>
      <w:lvlText w:val=""/>
      <w:lvlJc w:val="left"/>
      <w:pPr>
        <w:ind w:left="7564" w:hanging="360"/>
      </w:pPr>
      <w:rPr>
        <w:rFonts w:ascii="Wingdings" w:hAnsi="Wingdings" w:hint="default"/>
      </w:rPr>
    </w:lvl>
  </w:abstractNum>
  <w:abstractNum w:abstractNumId="9" w15:restartNumberingAfterBreak="0">
    <w:nsid w:val="380674B6"/>
    <w:multiLevelType w:val="hybridMultilevel"/>
    <w:tmpl w:val="88E09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15C8D"/>
    <w:multiLevelType w:val="hybridMultilevel"/>
    <w:tmpl w:val="2C46D14C"/>
    <w:lvl w:ilvl="0" w:tplc="D990E6A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8DF0135"/>
    <w:multiLevelType w:val="hybridMultilevel"/>
    <w:tmpl w:val="F4226B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C6441"/>
    <w:multiLevelType w:val="hybridMultilevel"/>
    <w:tmpl w:val="91E6AA34"/>
    <w:lvl w:ilvl="0" w:tplc="CEC86F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117E53"/>
    <w:multiLevelType w:val="hybridMultilevel"/>
    <w:tmpl w:val="63BC7958"/>
    <w:lvl w:ilvl="0" w:tplc="6E4E4716">
      <w:start w:val="1"/>
      <w:numFmt w:val="lowerLetter"/>
      <w:lvlText w:val="%1."/>
      <w:lvlJc w:val="left"/>
      <w:pPr>
        <w:ind w:left="1039" w:hanging="360"/>
      </w:pPr>
      <w:rPr>
        <w:rFonts w:hint="default"/>
      </w:rPr>
    </w:lvl>
    <w:lvl w:ilvl="1" w:tplc="08090019">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4" w15:restartNumberingAfterBreak="0">
    <w:nsid w:val="58FD332E"/>
    <w:multiLevelType w:val="hybridMultilevel"/>
    <w:tmpl w:val="A63E1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684DB7"/>
    <w:multiLevelType w:val="hybridMultilevel"/>
    <w:tmpl w:val="670227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FA153B"/>
    <w:multiLevelType w:val="hybridMultilevel"/>
    <w:tmpl w:val="3558F730"/>
    <w:lvl w:ilvl="0" w:tplc="80D4DDAC">
      <w:numFmt w:val="bullet"/>
      <w:lvlText w:val=""/>
      <w:lvlJc w:val="left"/>
      <w:pPr>
        <w:ind w:left="1038" w:hanging="569"/>
      </w:pPr>
      <w:rPr>
        <w:rFonts w:ascii="Symbol" w:eastAsia="Symbol" w:hAnsi="Symbol" w:cs="Symbol" w:hint="default"/>
        <w:w w:val="100"/>
        <w:sz w:val="22"/>
        <w:szCs w:val="22"/>
        <w:lang w:val="en-US" w:eastAsia="en-US" w:bidi="ar-SA"/>
      </w:rPr>
    </w:lvl>
    <w:lvl w:ilvl="1" w:tplc="ADCE548A">
      <w:numFmt w:val="bullet"/>
      <w:lvlText w:val="•"/>
      <w:lvlJc w:val="left"/>
      <w:pPr>
        <w:ind w:left="1964" w:hanging="569"/>
      </w:pPr>
      <w:rPr>
        <w:rFonts w:hint="default"/>
        <w:lang w:val="en-US" w:eastAsia="en-US" w:bidi="ar-SA"/>
      </w:rPr>
    </w:lvl>
    <w:lvl w:ilvl="2" w:tplc="9A507118">
      <w:numFmt w:val="bullet"/>
      <w:lvlText w:val="•"/>
      <w:lvlJc w:val="left"/>
      <w:pPr>
        <w:ind w:left="2889" w:hanging="569"/>
      </w:pPr>
      <w:rPr>
        <w:rFonts w:hint="default"/>
        <w:lang w:val="en-US" w:eastAsia="en-US" w:bidi="ar-SA"/>
      </w:rPr>
    </w:lvl>
    <w:lvl w:ilvl="3" w:tplc="20D876AA">
      <w:numFmt w:val="bullet"/>
      <w:lvlText w:val="•"/>
      <w:lvlJc w:val="left"/>
      <w:pPr>
        <w:ind w:left="3813" w:hanging="569"/>
      </w:pPr>
      <w:rPr>
        <w:rFonts w:hint="default"/>
        <w:lang w:val="en-US" w:eastAsia="en-US" w:bidi="ar-SA"/>
      </w:rPr>
    </w:lvl>
    <w:lvl w:ilvl="4" w:tplc="F410D128">
      <w:numFmt w:val="bullet"/>
      <w:lvlText w:val="•"/>
      <w:lvlJc w:val="left"/>
      <w:pPr>
        <w:ind w:left="4738" w:hanging="569"/>
      </w:pPr>
      <w:rPr>
        <w:rFonts w:hint="default"/>
        <w:lang w:val="en-US" w:eastAsia="en-US" w:bidi="ar-SA"/>
      </w:rPr>
    </w:lvl>
    <w:lvl w:ilvl="5" w:tplc="6E541B86">
      <w:numFmt w:val="bullet"/>
      <w:lvlText w:val="•"/>
      <w:lvlJc w:val="left"/>
      <w:pPr>
        <w:ind w:left="5663" w:hanging="569"/>
      </w:pPr>
      <w:rPr>
        <w:rFonts w:hint="default"/>
        <w:lang w:val="en-US" w:eastAsia="en-US" w:bidi="ar-SA"/>
      </w:rPr>
    </w:lvl>
    <w:lvl w:ilvl="6" w:tplc="2E40B91A">
      <w:numFmt w:val="bullet"/>
      <w:lvlText w:val="•"/>
      <w:lvlJc w:val="left"/>
      <w:pPr>
        <w:ind w:left="6587" w:hanging="569"/>
      </w:pPr>
      <w:rPr>
        <w:rFonts w:hint="default"/>
        <w:lang w:val="en-US" w:eastAsia="en-US" w:bidi="ar-SA"/>
      </w:rPr>
    </w:lvl>
    <w:lvl w:ilvl="7" w:tplc="8D9AF762">
      <w:numFmt w:val="bullet"/>
      <w:lvlText w:val="•"/>
      <w:lvlJc w:val="left"/>
      <w:pPr>
        <w:ind w:left="7512" w:hanging="569"/>
      </w:pPr>
      <w:rPr>
        <w:rFonts w:hint="default"/>
        <w:lang w:val="en-US" w:eastAsia="en-US" w:bidi="ar-SA"/>
      </w:rPr>
    </w:lvl>
    <w:lvl w:ilvl="8" w:tplc="1ADCE868">
      <w:numFmt w:val="bullet"/>
      <w:lvlText w:val="•"/>
      <w:lvlJc w:val="left"/>
      <w:pPr>
        <w:ind w:left="8437" w:hanging="569"/>
      </w:pPr>
      <w:rPr>
        <w:rFonts w:hint="default"/>
        <w:lang w:val="en-US" w:eastAsia="en-US" w:bidi="ar-SA"/>
      </w:rPr>
    </w:lvl>
  </w:abstractNum>
  <w:abstractNum w:abstractNumId="17" w15:restartNumberingAfterBreak="0">
    <w:nsid w:val="5EF94FA4"/>
    <w:multiLevelType w:val="hybridMultilevel"/>
    <w:tmpl w:val="F31280BA"/>
    <w:lvl w:ilvl="0" w:tplc="BC881DBA">
      <w:start w:val="1"/>
      <w:numFmt w:val="lowerLetter"/>
      <w:lvlText w:val="%1."/>
      <w:lvlJc w:val="left"/>
      <w:pPr>
        <w:ind w:left="1243" w:hanging="360"/>
      </w:pPr>
      <w:rPr>
        <w:rFonts w:ascii="Carlito" w:eastAsia="Carlito" w:hAnsi="Carlito" w:cs="Carlito"/>
      </w:rPr>
    </w:lvl>
    <w:lvl w:ilvl="1" w:tplc="08090019">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8" w15:restartNumberingAfterBreak="0">
    <w:nsid w:val="647C2C8B"/>
    <w:multiLevelType w:val="hybridMultilevel"/>
    <w:tmpl w:val="6F882A68"/>
    <w:lvl w:ilvl="0" w:tplc="A6AE1462">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5D55EFE"/>
    <w:multiLevelType w:val="hybridMultilevel"/>
    <w:tmpl w:val="12DA7C58"/>
    <w:lvl w:ilvl="0" w:tplc="F808DD4A">
      <w:start w:val="1"/>
      <w:numFmt w:val="lowerLetter"/>
      <w:lvlText w:val="(%1)"/>
      <w:lvlJc w:val="left"/>
      <w:pPr>
        <w:ind w:left="1800" w:hanging="360"/>
      </w:pPr>
      <w:rPr>
        <w:rFonts w:hint="default"/>
        <w:color w:val="0000FF" w:themeColor="hyperlink"/>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B365758"/>
    <w:multiLevelType w:val="hybridMultilevel"/>
    <w:tmpl w:val="F24858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3B51"/>
    <w:multiLevelType w:val="hybridMultilevel"/>
    <w:tmpl w:val="4A54D08C"/>
    <w:lvl w:ilvl="0" w:tplc="2CAC09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FE617D1"/>
    <w:multiLevelType w:val="hybridMultilevel"/>
    <w:tmpl w:val="5074ED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143ED8"/>
    <w:multiLevelType w:val="hybridMultilevel"/>
    <w:tmpl w:val="84F88FDA"/>
    <w:lvl w:ilvl="0" w:tplc="8BD279C2">
      <w:start w:val="1"/>
      <w:numFmt w:val="lowerLetter"/>
      <w:lvlText w:val="(%1)"/>
      <w:lvlJc w:val="left"/>
      <w:pPr>
        <w:ind w:left="1606" w:hanging="360"/>
      </w:pPr>
      <w:rPr>
        <w:rFonts w:hint="default"/>
      </w:rPr>
    </w:lvl>
    <w:lvl w:ilvl="1" w:tplc="08090019">
      <w:start w:val="1"/>
      <w:numFmt w:val="lowerLetter"/>
      <w:lvlText w:val="%2."/>
      <w:lvlJc w:val="left"/>
      <w:pPr>
        <w:ind w:left="2326" w:hanging="360"/>
      </w:pPr>
    </w:lvl>
    <w:lvl w:ilvl="2" w:tplc="0809001B" w:tentative="1">
      <w:start w:val="1"/>
      <w:numFmt w:val="lowerRoman"/>
      <w:lvlText w:val="%3."/>
      <w:lvlJc w:val="right"/>
      <w:pPr>
        <w:ind w:left="3046" w:hanging="180"/>
      </w:pPr>
    </w:lvl>
    <w:lvl w:ilvl="3" w:tplc="0809000F" w:tentative="1">
      <w:start w:val="1"/>
      <w:numFmt w:val="decimal"/>
      <w:lvlText w:val="%4."/>
      <w:lvlJc w:val="left"/>
      <w:pPr>
        <w:ind w:left="3766" w:hanging="360"/>
      </w:pPr>
    </w:lvl>
    <w:lvl w:ilvl="4" w:tplc="08090019" w:tentative="1">
      <w:start w:val="1"/>
      <w:numFmt w:val="lowerLetter"/>
      <w:lvlText w:val="%5."/>
      <w:lvlJc w:val="left"/>
      <w:pPr>
        <w:ind w:left="4486" w:hanging="360"/>
      </w:pPr>
    </w:lvl>
    <w:lvl w:ilvl="5" w:tplc="0809001B" w:tentative="1">
      <w:start w:val="1"/>
      <w:numFmt w:val="lowerRoman"/>
      <w:lvlText w:val="%6."/>
      <w:lvlJc w:val="right"/>
      <w:pPr>
        <w:ind w:left="5206" w:hanging="180"/>
      </w:pPr>
    </w:lvl>
    <w:lvl w:ilvl="6" w:tplc="0809000F" w:tentative="1">
      <w:start w:val="1"/>
      <w:numFmt w:val="decimal"/>
      <w:lvlText w:val="%7."/>
      <w:lvlJc w:val="left"/>
      <w:pPr>
        <w:ind w:left="5926" w:hanging="360"/>
      </w:pPr>
    </w:lvl>
    <w:lvl w:ilvl="7" w:tplc="08090019" w:tentative="1">
      <w:start w:val="1"/>
      <w:numFmt w:val="lowerLetter"/>
      <w:lvlText w:val="%8."/>
      <w:lvlJc w:val="left"/>
      <w:pPr>
        <w:ind w:left="6646" w:hanging="360"/>
      </w:pPr>
    </w:lvl>
    <w:lvl w:ilvl="8" w:tplc="0809001B" w:tentative="1">
      <w:start w:val="1"/>
      <w:numFmt w:val="lowerRoman"/>
      <w:lvlText w:val="%9."/>
      <w:lvlJc w:val="right"/>
      <w:pPr>
        <w:ind w:left="7366" w:hanging="180"/>
      </w:pPr>
    </w:lvl>
  </w:abstractNum>
  <w:abstractNum w:abstractNumId="24" w15:restartNumberingAfterBreak="0">
    <w:nsid w:val="76DD52FB"/>
    <w:multiLevelType w:val="hybridMultilevel"/>
    <w:tmpl w:val="8C9CB89A"/>
    <w:lvl w:ilvl="0" w:tplc="6D48EF36">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5" w15:restartNumberingAfterBreak="0">
    <w:nsid w:val="7860601D"/>
    <w:multiLevelType w:val="hybridMultilevel"/>
    <w:tmpl w:val="06901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320042"/>
    <w:multiLevelType w:val="hybridMultilevel"/>
    <w:tmpl w:val="011E2A24"/>
    <w:lvl w:ilvl="0" w:tplc="2854904C">
      <w:start w:val="1"/>
      <w:numFmt w:val="lowerLetter"/>
      <w:lvlText w:val="%1)"/>
      <w:lvlJc w:val="left"/>
      <w:pPr>
        <w:ind w:left="963" w:hanging="284"/>
      </w:pPr>
      <w:rPr>
        <w:rFonts w:ascii="Carlito" w:eastAsia="Carlito" w:hAnsi="Carlito" w:cs="Carlito" w:hint="default"/>
        <w:spacing w:val="-1"/>
        <w:w w:val="100"/>
        <w:sz w:val="22"/>
        <w:szCs w:val="22"/>
        <w:lang w:val="en-US" w:eastAsia="en-US" w:bidi="ar-SA"/>
      </w:rPr>
    </w:lvl>
    <w:lvl w:ilvl="1" w:tplc="1DAA5AAE">
      <w:numFmt w:val="bullet"/>
      <w:lvlText w:val="•"/>
      <w:lvlJc w:val="left"/>
      <w:pPr>
        <w:ind w:left="1892" w:hanging="284"/>
      </w:pPr>
      <w:rPr>
        <w:rFonts w:hint="default"/>
        <w:lang w:val="en-US" w:eastAsia="en-US" w:bidi="ar-SA"/>
      </w:rPr>
    </w:lvl>
    <w:lvl w:ilvl="2" w:tplc="46BC06AC">
      <w:numFmt w:val="bullet"/>
      <w:lvlText w:val="•"/>
      <w:lvlJc w:val="left"/>
      <w:pPr>
        <w:ind w:left="2825" w:hanging="284"/>
      </w:pPr>
      <w:rPr>
        <w:rFonts w:hint="default"/>
        <w:lang w:val="en-US" w:eastAsia="en-US" w:bidi="ar-SA"/>
      </w:rPr>
    </w:lvl>
    <w:lvl w:ilvl="3" w:tplc="47FAB824">
      <w:numFmt w:val="bullet"/>
      <w:lvlText w:val="•"/>
      <w:lvlJc w:val="left"/>
      <w:pPr>
        <w:ind w:left="3757" w:hanging="284"/>
      </w:pPr>
      <w:rPr>
        <w:rFonts w:hint="default"/>
        <w:lang w:val="en-US" w:eastAsia="en-US" w:bidi="ar-SA"/>
      </w:rPr>
    </w:lvl>
    <w:lvl w:ilvl="4" w:tplc="E43C7BF8">
      <w:numFmt w:val="bullet"/>
      <w:lvlText w:val="•"/>
      <w:lvlJc w:val="left"/>
      <w:pPr>
        <w:ind w:left="4690" w:hanging="284"/>
      </w:pPr>
      <w:rPr>
        <w:rFonts w:hint="default"/>
        <w:lang w:val="en-US" w:eastAsia="en-US" w:bidi="ar-SA"/>
      </w:rPr>
    </w:lvl>
    <w:lvl w:ilvl="5" w:tplc="7890AF84">
      <w:numFmt w:val="bullet"/>
      <w:lvlText w:val="•"/>
      <w:lvlJc w:val="left"/>
      <w:pPr>
        <w:ind w:left="5623" w:hanging="284"/>
      </w:pPr>
      <w:rPr>
        <w:rFonts w:hint="default"/>
        <w:lang w:val="en-US" w:eastAsia="en-US" w:bidi="ar-SA"/>
      </w:rPr>
    </w:lvl>
    <w:lvl w:ilvl="6" w:tplc="FAE233A4">
      <w:numFmt w:val="bullet"/>
      <w:lvlText w:val="•"/>
      <w:lvlJc w:val="left"/>
      <w:pPr>
        <w:ind w:left="6555" w:hanging="284"/>
      </w:pPr>
      <w:rPr>
        <w:rFonts w:hint="default"/>
        <w:lang w:val="en-US" w:eastAsia="en-US" w:bidi="ar-SA"/>
      </w:rPr>
    </w:lvl>
    <w:lvl w:ilvl="7" w:tplc="66CCF6CA">
      <w:numFmt w:val="bullet"/>
      <w:lvlText w:val="•"/>
      <w:lvlJc w:val="left"/>
      <w:pPr>
        <w:ind w:left="7488" w:hanging="284"/>
      </w:pPr>
      <w:rPr>
        <w:rFonts w:hint="default"/>
        <w:lang w:val="en-US" w:eastAsia="en-US" w:bidi="ar-SA"/>
      </w:rPr>
    </w:lvl>
    <w:lvl w:ilvl="8" w:tplc="2CE4804C">
      <w:numFmt w:val="bullet"/>
      <w:lvlText w:val="•"/>
      <w:lvlJc w:val="left"/>
      <w:pPr>
        <w:ind w:left="8421" w:hanging="284"/>
      </w:pPr>
      <w:rPr>
        <w:rFonts w:hint="default"/>
        <w:lang w:val="en-US" w:eastAsia="en-US" w:bidi="ar-SA"/>
      </w:rPr>
    </w:lvl>
  </w:abstractNum>
  <w:num w:numId="1" w16cid:durableId="1268271858">
    <w:abstractNumId w:val="16"/>
  </w:num>
  <w:num w:numId="2" w16cid:durableId="290524553">
    <w:abstractNumId w:val="2"/>
  </w:num>
  <w:num w:numId="3" w16cid:durableId="1380664586">
    <w:abstractNumId w:val="26"/>
  </w:num>
  <w:num w:numId="4" w16cid:durableId="1592275275">
    <w:abstractNumId w:val="4"/>
  </w:num>
  <w:num w:numId="5" w16cid:durableId="79763952">
    <w:abstractNumId w:val="9"/>
  </w:num>
  <w:num w:numId="6" w16cid:durableId="1507283053">
    <w:abstractNumId w:val="5"/>
  </w:num>
  <w:num w:numId="7" w16cid:durableId="155344762">
    <w:abstractNumId w:val="0"/>
  </w:num>
  <w:num w:numId="8" w16cid:durableId="718937157">
    <w:abstractNumId w:val="23"/>
  </w:num>
  <w:num w:numId="9" w16cid:durableId="1941179390">
    <w:abstractNumId w:val="13"/>
  </w:num>
  <w:num w:numId="10" w16cid:durableId="1673138443">
    <w:abstractNumId w:val="19"/>
  </w:num>
  <w:num w:numId="11" w16cid:durableId="511188077">
    <w:abstractNumId w:val="24"/>
  </w:num>
  <w:num w:numId="12" w16cid:durableId="1352684616">
    <w:abstractNumId w:val="7"/>
  </w:num>
  <w:num w:numId="13" w16cid:durableId="119226687">
    <w:abstractNumId w:val="1"/>
  </w:num>
  <w:num w:numId="14" w16cid:durableId="574169326">
    <w:abstractNumId w:val="17"/>
  </w:num>
  <w:num w:numId="15" w16cid:durableId="2022276969">
    <w:abstractNumId w:val="11"/>
  </w:num>
  <w:num w:numId="16" w16cid:durableId="207454057">
    <w:abstractNumId w:val="6"/>
  </w:num>
  <w:num w:numId="17" w16cid:durableId="432097420">
    <w:abstractNumId w:val="20"/>
  </w:num>
  <w:num w:numId="18" w16cid:durableId="195300406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833446622">
    <w:abstractNumId w:val="25"/>
  </w:num>
  <w:num w:numId="20" w16cid:durableId="505872945">
    <w:abstractNumId w:val="14"/>
  </w:num>
  <w:num w:numId="21" w16cid:durableId="202376381">
    <w:abstractNumId w:val="12"/>
  </w:num>
  <w:num w:numId="22" w16cid:durableId="1290670060">
    <w:abstractNumId w:val="8"/>
  </w:num>
  <w:num w:numId="23" w16cid:durableId="1198081623">
    <w:abstractNumId w:val="15"/>
  </w:num>
  <w:num w:numId="24" w16cid:durableId="1069766424">
    <w:abstractNumId w:val="3"/>
  </w:num>
  <w:num w:numId="25" w16cid:durableId="331950324">
    <w:abstractNumId w:val="18"/>
  </w:num>
  <w:num w:numId="26" w16cid:durableId="1274626783">
    <w:abstractNumId w:val="22"/>
  </w:num>
  <w:num w:numId="27" w16cid:durableId="1839222612">
    <w:abstractNumId w:val="21"/>
  </w:num>
  <w:num w:numId="28" w16cid:durableId="240605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1B"/>
    <w:rsid w:val="00001322"/>
    <w:rsid w:val="000026CF"/>
    <w:rsid w:val="00004821"/>
    <w:rsid w:val="00004DE5"/>
    <w:rsid w:val="000050E9"/>
    <w:rsid w:val="00005AE9"/>
    <w:rsid w:val="000102FF"/>
    <w:rsid w:val="000116BC"/>
    <w:rsid w:val="00014A27"/>
    <w:rsid w:val="00015A26"/>
    <w:rsid w:val="00024881"/>
    <w:rsid w:val="00026EB4"/>
    <w:rsid w:val="00027728"/>
    <w:rsid w:val="00032131"/>
    <w:rsid w:val="0004048B"/>
    <w:rsid w:val="000433AC"/>
    <w:rsid w:val="00044FF2"/>
    <w:rsid w:val="000513C6"/>
    <w:rsid w:val="000527CB"/>
    <w:rsid w:val="00052B77"/>
    <w:rsid w:val="00054C3D"/>
    <w:rsid w:val="0005636B"/>
    <w:rsid w:val="00060CCF"/>
    <w:rsid w:val="0006545E"/>
    <w:rsid w:val="000660FC"/>
    <w:rsid w:val="000661E2"/>
    <w:rsid w:val="000675F2"/>
    <w:rsid w:val="0007129C"/>
    <w:rsid w:val="00077102"/>
    <w:rsid w:val="000828A6"/>
    <w:rsid w:val="00082954"/>
    <w:rsid w:val="0009198C"/>
    <w:rsid w:val="00092BF1"/>
    <w:rsid w:val="000937C1"/>
    <w:rsid w:val="0009690F"/>
    <w:rsid w:val="000A4B3C"/>
    <w:rsid w:val="000A7177"/>
    <w:rsid w:val="000A7A2D"/>
    <w:rsid w:val="000B03DD"/>
    <w:rsid w:val="000B21DA"/>
    <w:rsid w:val="000B5D9B"/>
    <w:rsid w:val="000B69BC"/>
    <w:rsid w:val="000C1A54"/>
    <w:rsid w:val="000C4A30"/>
    <w:rsid w:val="000C4A94"/>
    <w:rsid w:val="000C5DE6"/>
    <w:rsid w:val="000C7CAA"/>
    <w:rsid w:val="000D5324"/>
    <w:rsid w:val="000E01C8"/>
    <w:rsid w:val="000E1871"/>
    <w:rsid w:val="000E7B6D"/>
    <w:rsid w:val="000F25B2"/>
    <w:rsid w:val="000F3ED6"/>
    <w:rsid w:val="00100E17"/>
    <w:rsid w:val="001014D9"/>
    <w:rsid w:val="00101CDD"/>
    <w:rsid w:val="001032DA"/>
    <w:rsid w:val="001036B6"/>
    <w:rsid w:val="00124975"/>
    <w:rsid w:val="00126935"/>
    <w:rsid w:val="00132C35"/>
    <w:rsid w:val="0013395B"/>
    <w:rsid w:val="00134FFC"/>
    <w:rsid w:val="001401F8"/>
    <w:rsid w:val="00150B6A"/>
    <w:rsid w:val="0015288A"/>
    <w:rsid w:val="00162459"/>
    <w:rsid w:val="0016408C"/>
    <w:rsid w:val="00170BF6"/>
    <w:rsid w:val="00171380"/>
    <w:rsid w:val="0017427E"/>
    <w:rsid w:val="00176E75"/>
    <w:rsid w:val="0017727B"/>
    <w:rsid w:val="0018027E"/>
    <w:rsid w:val="00181247"/>
    <w:rsid w:val="001837B5"/>
    <w:rsid w:val="00184911"/>
    <w:rsid w:val="00187D68"/>
    <w:rsid w:val="00191967"/>
    <w:rsid w:val="00196AFD"/>
    <w:rsid w:val="001A6F16"/>
    <w:rsid w:val="001A7355"/>
    <w:rsid w:val="001A788D"/>
    <w:rsid w:val="001B091F"/>
    <w:rsid w:val="001B49FA"/>
    <w:rsid w:val="001B4C2B"/>
    <w:rsid w:val="001B66B4"/>
    <w:rsid w:val="001B7DFA"/>
    <w:rsid w:val="001C5A9E"/>
    <w:rsid w:val="001C67E1"/>
    <w:rsid w:val="001C7043"/>
    <w:rsid w:val="001D20BD"/>
    <w:rsid w:val="001D4EF8"/>
    <w:rsid w:val="001D5D6B"/>
    <w:rsid w:val="001E3A1B"/>
    <w:rsid w:val="001E482C"/>
    <w:rsid w:val="001E63BC"/>
    <w:rsid w:val="001E751B"/>
    <w:rsid w:val="001F6199"/>
    <w:rsid w:val="001F72D5"/>
    <w:rsid w:val="00202794"/>
    <w:rsid w:val="00206BFE"/>
    <w:rsid w:val="00210FEC"/>
    <w:rsid w:val="002161F2"/>
    <w:rsid w:val="0021622F"/>
    <w:rsid w:val="002174B1"/>
    <w:rsid w:val="00221541"/>
    <w:rsid w:val="002221B3"/>
    <w:rsid w:val="00226A97"/>
    <w:rsid w:val="00226F43"/>
    <w:rsid w:val="00230362"/>
    <w:rsid w:val="00230C0B"/>
    <w:rsid w:val="00230D1B"/>
    <w:rsid w:val="002314C6"/>
    <w:rsid w:val="00255567"/>
    <w:rsid w:val="00256150"/>
    <w:rsid w:val="0025644A"/>
    <w:rsid w:val="0026459C"/>
    <w:rsid w:val="002701F1"/>
    <w:rsid w:val="00271FAE"/>
    <w:rsid w:val="002740E2"/>
    <w:rsid w:val="00280B98"/>
    <w:rsid w:val="0028387A"/>
    <w:rsid w:val="002841AA"/>
    <w:rsid w:val="002848E4"/>
    <w:rsid w:val="002852D7"/>
    <w:rsid w:val="002918A7"/>
    <w:rsid w:val="00293F66"/>
    <w:rsid w:val="00295A8A"/>
    <w:rsid w:val="00295DED"/>
    <w:rsid w:val="002A1BB7"/>
    <w:rsid w:val="002A6A0D"/>
    <w:rsid w:val="002B04A6"/>
    <w:rsid w:val="002B136D"/>
    <w:rsid w:val="002B4042"/>
    <w:rsid w:val="002B710A"/>
    <w:rsid w:val="002D0CBF"/>
    <w:rsid w:val="002D73A8"/>
    <w:rsid w:val="002E108A"/>
    <w:rsid w:val="002E200A"/>
    <w:rsid w:val="002E2F89"/>
    <w:rsid w:val="002E4FF7"/>
    <w:rsid w:val="002F583B"/>
    <w:rsid w:val="003050CC"/>
    <w:rsid w:val="00306C95"/>
    <w:rsid w:val="0031754F"/>
    <w:rsid w:val="00317607"/>
    <w:rsid w:val="003179D3"/>
    <w:rsid w:val="00320D24"/>
    <w:rsid w:val="003212F3"/>
    <w:rsid w:val="003234D2"/>
    <w:rsid w:val="0032530E"/>
    <w:rsid w:val="00326F57"/>
    <w:rsid w:val="00332484"/>
    <w:rsid w:val="0033762A"/>
    <w:rsid w:val="00341035"/>
    <w:rsid w:val="0034430A"/>
    <w:rsid w:val="00347004"/>
    <w:rsid w:val="00352922"/>
    <w:rsid w:val="00352F8B"/>
    <w:rsid w:val="003531BE"/>
    <w:rsid w:val="003570A3"/>
    <w:rsid w:val="0036005B"/>
    <w:rsid w:val="003666F9"/>
    <w:rsid w:val="0037118B"/>
    <w:rsid w:val="00372367"/>
    <w:rsid w:val="00372681"/>
    <w:rsid w:val="00372DA5"/>
    <w:rsid w:val="00373CF3"/>
    <w:rsid w:val="003828B1"/>
    <w:rsid w:val="00382D73"/>
    <w:rsid w:val="0038539B"/>
    <w:rsid w:val="003874D7"/>
    <w:rsid w:val="00387C1F"/>
    <w:rsid w:val="003906A7"/>
    <w:rsid w:val="003923D1"/>
    <w:rsid w:val="00395C50"/>
    <w:rsid w:val="003A13BB"/>
    <w:rsid w:val="003A38FF"/>
    <w:rsid w:val="003A6B16"/>
    <w:rsid w:val="003B00F4"/>
    <w:rsid w:val="003B515F"/>
    <w:rsid w:val="003C6CD5"/>
    <w:rsid w:val="003D3A52"/>
    <w:rsid w:val="003E3385"/>
    <w:rsid w:val="003F0FF7"/>
    <w:rsid w:val="003F2B2E"/>
    <w:rsid w:val="004013C5"/>
    <w:rsid w:val="00402D42"/>
    <w:rsid w:val="00406A5F"/>
    <w:rsid w:val="00407146"/>
    <w:rsid w:val="00407705"/>
    <w:rsid w:val="00417174"/>
    <w:rsid w:val="0042093D"/>
    <w:rsid w:val="00420EC0"/>
    <w:rsid w:val="00422BD5"/>
    <w:rsid w:val="00424DA2"/>
    <w:rsid w:val="0042520A"/>
    <w:rsid w:val="00433D4D"/>
    <w:rsid w:val="004343C6"/>
    <w:rsid w:val="0043700A"/>
    <w:rsid w:val="00437E55"/>
    <w:rsid w:val="00440888"/>
    <w:rsid w:val="00440B5C"/>
    <w:rsid w:val="0044190F"/>
    <w:rsid w:val="004470FE"/>
    <w:rsid w:val="004479FC"/>
    <w:rsid w:val="0045538A"/>
    <w:rsid w:val="004565B1"/>
    <w:rsid w:val="00456CB7"/>
    <w:rsid w:val="00464A5F"/>
    <w:rsid w:val="00465DF4"/>
    <w:rsid w:val="0047119D"/>
    <w:rsid w:val="004761C1"/>
    <w:rsid w:val="00476EAB"/>
    <w:rsid w:val="004850FA"/>
    <w:rsid w:val="00490B26"/>
    <w:rsid w:val="00493E02"/>
    <w:rsid w:val="00494DCC"/>
    <w:rsid w:val="00497CEB"/>
    <w:rsid w:val="004A2628"/>
    <w:rsid w:val="004B08B9"/>
    <w:rsid w:val="004B1098"/>
    <w:rsid w:val="004B5D26"/>
    <w:rsid w:val="004C02EB"/>
    <w:rsid w:val="004C5755"/>
    <w:rsid w:val="004D2A34"/>
    <w:rsid w:val="004D46C7"/>
    <w:rsid w:val="004F7FE3"/>
    <w:rsid w:val="00500038"/>
    <w:rsid w:val="0050384B"/>
    <w:rsid w:val="00506DFD"/>
    <w:rsid w:val="005264EC"/>
    <w:rsid w:val="00535B92"/>
    <w:rsid w:val="00535ED2"/>
    <w:rsid w:val="00540C27"/>
    <w:rsid w:val="0054178E"/>
    <w:rsid w:val="005452F5"/>
    <w:rsid w:val="0055178C"/>
    <w:rsid w:val="00552099"/>
    <w:rsid w:val="00553C32"/>
    <w:rsid w:val="00554808"/>
    <w:rsid w:val="005564CA"/>
    <w:rsid w:val="00556756"/>
    <w:rsid w:val="0055787A"/>
    <w:rsid w:val="00557D5E"/>
    <w:rsid w:val="00560F9A"/>
    <w:rsid w:val="00562ABF"/>
    <w:rsid w:val="00563B74"/>
    <w:rsid w:val="005653D1"/>
    <w:rsid w:val="0056662A"/>
    <w:rsid w:val="00572552"/>
    <w:rsid w:val="0058039B"/>
    <w:rsid w:val="005810D1"/>
    <w:rsid w:val="0058289D"/>
    <w:rsid w:val="005828C3"/>
    <w:rsid w:val="005832C2"/>
    <w:rsid w:val="00584CA3"/>
    <w:rsid w:val="00591E79"/>
    <w:rsid w:val="005967A8"/>
    <w:rsid w:val="005971B1"/>
    <w:rsid w:val="005B13BD"/>
    <w:rsid w:val="005B2E61"/>
    <w:rsid w:val="005B5A5D"/>
    <w:rsid w:val="005C07EA"/>
    <w:rsid w:val="005C41F1"/>
    <w:rsid w:val="005C550D"/>
    <w:rsid w:val="005C56B1"/>
    <w:rsid w:val="005C57DC"/>
    <w:rsid w:val="005C6FD5"/>
    <w:rsid w:val="005D0151"/>
    <w:rsid w:val="005D598B"/>
    <w:rsid w:val="005D6DB2"/>
    <w:rsid w:val="005E47D9"/>
    <w:rsid w:val="005E6033"/>
    <w:rsid w:val="005F3098"/>
    <w:rsid w:val="006021FF"/>
    <w:rsid w:val="00603123"/>
    <w:rsid w:val="00612483"/>
    <w:rsid w:val="00615385"/>
    <w:rsid w:val="00620295"/>
    <w:rsid w:val="006302F0"/>
    <w:rsid w:val="00630753"/>
    <w:rsid w:val="006314BE"/>
    <w:rsid w:val="00633E85"/>
    <w:rsid w:val="006359DF"/>
    <w:rsid w:val="006368B7"/>
    <w:rsid w:val="006439EE"/>
    <w:rsid w:val="00644DE4"/>
    <w:rsid w:val="006479AA"/>
    <w:rsid w:val="00657DCE"/>
    <w:rsid w:val="00662A47"/>
    <w:rsid w:val="00663492"/>
    <w:rsid w:val="00670731"/>
    <w:rsid w:val="006731F5"/>
    <w:rsid w:val="00674D7D"/>
    <w:rsid w:val="0068138C"/>
    <w:rsid w:val="00681E00"/>
    <w:rsid w:val="00687045"/>
    <w:rsid w:val="0069126A"/>
    <w:rsid w:val="0069269F"/>
    <w:rsid w:val="00693156"/>
    <w:rsid w:val="00694009"/>
    <w:rsid w:val="006A4AC6"/>
    <w:rsid w:val="006B2430"/>
    <w:rsid w:val="006B3C30"/>
    <w:rsid w:val="006B47A4"/>
    <w:rsid w:val="006B6882"/>
    <w:rsid w:val="006D207C"/>
    <w:rsid w:val="006D4423"/>
    <w:rsid w:val="006D5E65"/>
    <w:rsid w:val="006E431E"/>
    <w:rsid w:val="006E4C6B"/>
    <w:rsid w:val="006E4E3B"/>
    <w:rsid w:val="006E5B0B"/>
    <w:rsid w:val="006E6DF2"/>
    <w:rsid w:val="006F1384"/>
    <w:rsid w:val="006F47D4"/>
    <w:rsid w:val="006F5B38"/>
    <w:rsid w:val="006F6634"/>
    <w:rsid w:val="00702B14"/>
    <w:rsid w:val="00707328"/>
    <w:rsid w:val="00712762"/>
    <w:rsid w:val="007140CA"/>
    <w:rsid w:val="00715F1A"/>
    <w:rsid w:val="007208EC"/>
    <w:rsid w:val="00720E8E"/>
    <w:rsid w:val="00721F3B"/>
    <w:rsid w:val="00724B89"/>
    <w:rsid w:val="007259D5"/>
    <w:rsid w:val="007305E7"/>
    <w:rsid w:val="007338F1"/>
    <w:rsid w:val="00734A57"/>
    <w:rsid w:val="007360F9"/>
    <w:rsid w:val="00736EDC"/>
    <w:rsid w:val="00740D6E"/>
    <w:rsid w:val="007411A4"/>
    <w:rsid w:val="00747533"/>
    <w:rsid w:val="00747FA2"/>
    <w:rsid w:val="0075351A"/>
    <w:rsid w:val="00756FD0"/>
    <w:rsid w:val="00764DA2"/>
    <w:rsid w:val="0076571B"/>
    <w:rsid w:val="00770A0C"/>
    <w:rsid w:val="0077654D"/>
    <w:rsid w:val="00780EBA"/>
    <w:rsid w:val="007825D9"/>
    <w:rsid w:val="00783932"/>
    <w:rsid w:val="00792B5D"/>
    <w:rsid w:val="007956A5"/>
    <w:rsid w:val="007964DF"/>
    <w:rsid w:val="00796817"/>
    <w:rsid w:val="00797ECF"/>
    <w:rsid w:val="007A3D32"/>
    <w:rsid w:val="007A5DC3"/>
    <w:rsid w:val="007A7AEE"/>
    <w:rsid w:val="007B3560"/>
    <w:rsid w:val="007B7317"/>
    <w:rsid w:val="007C0D28"/>
    <w:rsid w:val="007C6A5E"/>
    <w:rsid w:val="007D742E"/>
    <w:rsid w:val="007E2442"/>
    <w:rsid w:val="007E3899"/>
    <w:rsid w:val="007E67F8"/>
    <w:rsid w:val="007F36B2"/>
    <w:rsid w:val="007F4810"/>
    <w:rsid w:val="007F703D"/>
    <w:rsid w:val="00807634"/>
    <w:rsid w:val="00814BE2"/>
    <w:rsid w:val="00817E55"/>
    <w:rsid w:val="00822138"/>
    <w:rsid w:val="008242C4"/>
    <w:rsid w:val="00835907"/>
    <w:rsid w:val="00837FEB"/>
    <w:rsid w:val="0084177B"/>
    <w:rsid w:val="0084468B"/>
    <w:rsid w:val="0084728B"/>
    <w:rsid w:val="00847F02"/>
    <w:rsid w:val="00850AA0"/>
    <w:rsid w:val="00851077"/>
    <w:rsid w:val="00853494"/>
    <w:rsid w:val="00855493"/>
    <w:rsid w:val="00856037"/>
    <w:rsid w:val="00860411"/>
    <w:rsid w:val="00862ACC"/>
    <w:rsid w:val="008663AB"/>
    <w:rsid w:val="00874A92"/>
    <w:rsid w:val="00877F94"/>
    <w:rsid w:val="00880B07"/>
    <w:rsid w:val="008830C7"/>
    <w:rsid w:val="00886DD7"/>
    <w:rsid w:val="008910C7"/>
    <w:rsid w:val="0089567B"/>
    <w:rsid w:val="00895C32"/>
    <w:rsid w:val="008A0987"/>
    <w:rsid w:val="008A12B6"/>
    <w:rsid w:val="008A14D8"/>
    <w:rsid w:val="008A2FB7"/>
    <w:rsid w:val="008A3F68"/>
    <w:rsid w:val="008A44A9"/>
    <w:rsid w:val="008B7172"/>
    <w:rsid w:val="008C18EC"/>
    <w:rsid w:val="008C76F2"/>
    <w:rsid w:val="008C77C2"/>
    <w:rsid w:val="008E17E2"/>
    <w:rsid w:val="008E2F94"/>
    <w:rsid w:val="008E41F4"/>
    <w:rsid w:val="008F02AC"/>
    <w:rsid w:val="008F4145"/>
    <w:rsid w:val="008F5BD0"/>
    <w:rsid w:val="008F6F1A"/>
    <w:rsid w:val="008F7560"/>
    <w:rsid w:val="00901805"/>
    <w:rsid w:val="00901ADC"/>
    <w:rsid w:val="00903B3D"/>
    <w:rsid w:val="0090651B"/>
    <w:rsid w:val="00906551"/>
    <w:rsid w:val="00906AA1"/>
    <w:rsid w:val="00907A41"/>
    <w:rsid w:val="00910274"/>
    <w:rsid w:val="00910387"/>
    <w:rsid w:val="00927269"/>
    <w:rsid w:val="0093110D"/>
    <w:rsid w:val="00931F2C"/>
    <w:rsid w:val="00933D59"/>
    <w:rsid w:val="00941BFE"/>
    <w:rsid w:val="009502F0"/>
    <w:rsid w:val="00953890"/>
    <w:rsid w:val="0096042E"/>
    <w:rsid w:val="00962D52"/>
    <w:rsid w:val="00962DF6"/>
    <w:rsid w:val="00963297"/>
    <w:rsid w:val="00970D3D"/>
    <w:rsid w:val="00972137"/>
    <w:rsid w:val="009731CA"/>
    <w:rsid w:val="00977DC3"/>
    <w:rsid w:val="00982236"/>
    <w:rsid w:val="00984024"/>
    <w:rsid w:val="00986421"/>
    <w:rsid w:val="009908E4"/>
    <w:rsid w:val="00992309"/>
    <w:rsid w:val="00992532"/>
    <w:rsid w:val="0099287F"/>
    <w:rsid w:val="009A2FA7"/>
    <w:rsid w:val="009B5DE4"/>
    <w:rsid w:val="009C006B"/>
    <w:rsid w:val="009C4E74"/>
    <w:rsid w:val="009C4E84"/>
    <w:rsid w:val="009C618C"/>
    <w:rsid w:val="009D0DDB"/>
    <w:rsid w:val="009D6AF6"/>
    <w:rsid w:val="009D7C17"/>
    <w:rsid w:val="009E094A"/>
    <w:rsid w:val="009E313E"/>
    <w:rsid w:val="009E6D6D"/>
    <w:rsid w:val="009E76E4"/>
    <w:rsid w:val="009F4117"/>
    <w:rsid w:val="009F565B"/>
    <w:rsid w:val="009F6649"/>
    <w:rsid w:val="009F6BF2"/>
    <w:rsid w:val="00A014C4"/>
    <w:rsid w:val="00A035D6"/>
    <w:rsid w:val="00A0365A"/>
    <w:rsid w:val="00A037F0"/>
    <w:rsid w:val="00A0478C"/>
    <w:rsid w:val="00A0769E"/>
    <w:rsid w:val="00A16033"/>
    <w:rsid w:val="00A2086A"/>
    <w:rsid w:val="00A20A73"/>
    <w:rsid w:val="00A2161A"/>
    <w:rsid w:val="00A257B9"/>
    <w:rsid w:val="00A33412"/>
    <w:rsid w:val="00A33FFF"/>
    <w:rsid w:val="00A37110"/>
    <w:rsid w:val="00A43308"/>
    <w:rsid w:val="00A46A8B"/>
    <w:rsid w:val="00A559DF"/>
    <w:rsid w:val="00A621CD"/>
    <w:rsid w:val="00A63F0D"/>
    <w:rsid w:val="00A67F82"/>
    <w:rsid w:val="00A72618"/>
    <w:rsid w:val="00A74B6E"/>
    <w:rsid w:val="00A86915"/>
    <w:rsid w:val="00A914C7"/>
    <w:rsid w:val="00A91DC8"/>
    <w:rsid w:val="00A9276C"/>
    <w:rsid w:val="00AA69CB"/>
    <w:rsid w:val="00AB0BB7"/>
    <w:rsid w:val="00AB1E19"/>
    <w:rsid w:val="00AB2609"/>
    <w:rsid w:val="00AB6681"/>
    <w:rsid w:val="00AB733D"/>
    <w:rsid w:val="00AD1612"/>
    <w:rsid w:val="00AD1A66"/>
    <w:rsid w:val="00AD2687"/>
    <w:rsid w:val="00AD4043"/>
    <w:rsid w:val="00AE1D44"/>
    <w:rsid w:val="00AE3929"/>
    <w:rsid w:val="00AE5046"/>
    <w:rsid w:val="00AE5DE6"/>
    <w:rsid w:val="00AF0C8B"/>
    <w:rsid w:val="00AF3506"/>
    <w:rsid w:val="00AF7560"/>
    <w:rsid w:val="00B03E89"/>
    <w:rsid w:val="00B04C97"/>
    <w:rsid w:val="00B1442F"/>
    <w:rsid w:val="00B304E3"/>
    <w:rsid w:val="00B44D31"/>
    <w:rsid w:val="00B47A9A"/>
    <w:rsid w:val="00B5382D"/>
    <w:rsid w:val="00B54C80"/>
    <w:rsid w:val="00B554F2"/>
    <w:rsid w:val="00B558DC"/>
    <w:rsid w:val="00B5697F"/>
    <w:rsid w:val="00B646E2"/>
    <w:rsid w:val="00B67856"/>
    <w:rsid w:val="00B76777"/>
    <w:rsid w:val="00B804F6"/>
    <w:rsid w:val="00B809FE"/>
    <w:rsid w:val="00B8136F"/>
    <w:rsid w:val="00B90C3E"/>
    <w:rsid w:val="00B97A9F"/>
    <w:rsid w:val="00BA18F4"/>
    <w:rsid w:val="00BA363F"/>
    <w:rsid w:val="00BA399E"/>
    <w:rsid w:val="00BA6BE2"/>
    <w:rsid w:val="00BA77C7"/>
    <w:rsid w:val="00BA78DC"/>
    <w:rsid w:val="00BB048C"/>
    <w:rsid w:val="00BB61CD"/>
    <w:rsid w:val="00BC5970"/>
    <w:rsid w:val="00BC5E4A"/>
    <w:rsid w:val="00BD11FC"/>
    <w:rsid w:val="00BE1F78"/>
    <w:rsid w:val="00BE66ED"/>
    <w:rsid w:val="00BE677F"/>
    <w:rsid w:val="00BE6818"/>
    <w:rsid w:val="00BF058E"/>
    <w:rsid w:val="00C07B80"/>
    <w:rsid w:val="00C15C63"/>
    <w:rsid w:val="00C16C4D"/>
    <w:rsid w:val="00C21103"/>
    <w:rsid w:val="00C3104D"/>
    <w:rsid w:val="00C31A1D"/>
    <w:rsid w:val="00C342A5"/>
    <w:rsid w:val="00C3504D"/>
    <w:rsid w:val="00C35C06"/>
    <w:rsid w:val="00C364AF"/>
    <w:rsid w:val="00C4481C"/>
    <w:rsid w:val="00C45D44"/>
    <w:rsid w:val="00C46B36"/>
    <w:rsid w:val="00C5047F"/>
    <w:rsid w:val="00C51B07"/>
    <w:rsid w:val="00C53E97"/>
    <w:rsid w:val="00C5689C"/>
    <w:rsid w:val="00C633DB"/>
    <w:rsid w:val="00C635B6"/>
    <w:rsid w:val="00C671E3"/>
    <w:rsid w:val="00C67FE1"/>
    <w:rsid w:val="00C71140"/>
    <w:rsid w:val="00C8146E"/>
    <w:rsid w:val="00C82750"/>
    <w:rsid w:val="00C8288F"/>
    <w:rsid w:val="00C8351E"/>
    <w:rsid w:val="00C91CED"/>
    <w:rsid w:val="00C9204C"/>
    <w:rsid w:val="00C93679"/>
    <w:rsid w:val="00C97CB4"/>
    <w:rsid w:val="00CA5F4E"/>
    <w:rsid w:val="00CA6782"/>
    <w:rsid w:val="00CA6EC4"/>
    <w:rsid w:val="00CB04F1"/>
    <w:rsid w:val="00CB6CBA"/>
    <w:rsid w:val="00CC5E6F"/>
    <w:rsid w:val="00CC6233"/>
    <w:rsid w:val="00CC65F1"/>
    <w:rsid w:val="00CD1230"/>
    <w:rsid w:val="00CD5BAF"/>
    <w:rsid w:val="00CD6E29"/>
    <w:rsid w:val="00CE1B05"/>
    <w:rsid w:val="00CE2CC8"/>
    <w:rsid w:val="00CE75DD"/>
    <w:rsid w:val="00CF1696"/>
    <w:rsid w:val="00CF54D1"/>
    <w:rsid w:val="00D026F1"/>
    <w:rsid w:val="00D02884"/>
    <w:rsid w:val="00D10D2F"/>
    <w:rsid w:val="00D13358"/>
    <w:rsid w:val="00D154F7"/>
    <w:rsid w:val="00D157D1"/>
    <w:rsid w:val="00D200A3"/>
    <w:rsid w:val="00D20D1F"/>
    <w:rsid w:val="00D20F45"/>
    <w:rsid w:val="00D23040"/>
    <w:rsid w:val="00D240F2"/>
    <w:rsid w:val="00D3500A"/>
    <w:rsid w:val="00D45646"/>
    <w:rsid w:val="00D45ED8"/>
    <w:rsid w:val="00D5274C"/>
    <w:rsid w:val="00D6685F"/>
    <w:rsid w:val="00D71558"/>
    <w:rsid w:val="00D72799"/>
    <w:rsid w:val="00D72CB0"/>
    <w:rsid w:val="00D810F7"/>
    <w:rsid w:val="00D82905"/>
    <w:rsid w:val="00D84BAB"/>
    <w:rsid w:val="00D85996"/>
    <w:rsid w:val="00D90CAE"/>
    <w:rsid w:val="00D945E0"/>
    <w:rsid w:val="00D95F4F"/>
    <w:rsid w:val="00DA37F4"/>
    <w:rsid w:val="00DA48D0"/>
    <w:rsid w:val="00DA7ED0"/>
    <w:rsid w:val="00DB2E01"/>
    <w:rsid w:val="00DB3F69"/>
    <w:rsid w:val="00DB7911"/>
    <w:rsid w:val="00DC0039"/>
    <w:rsid w:val="00DC3F94"/>
    <w:rsid w:val="00DC4664"/>
    <w:rsid w:val="00DC75D9"/>
    <w:rsid w:val="00DD0AFC"/>
    <w:rsid w:val="00DD3188"/>
    <w:rsid w:val="00DD3E74"/>
    <w:rsid w:val="00DD40EE"/>
    <w:rsid w:val="00DD4747"/>
    <w:rsid w:val="00DD67AD"/>
    <w:rsid w:val="00DD6AE3"/>
    <w:rsid w:val="00DF36ED"/>
    <w:rsid w:val="00DF56FA"/>
    <w:rsid w:val="00DF577D"/>
    <w:rsid w:val="00E03DEC"/>
    <w:rsid w:val="00E05C07"/>
    <w:rsid w:val="00E0619E"/>
    <w:rsid w:val="00E10283"/>
    <w:rsid w:val="00E20E8C"/>
    <w:rsid w:val="00E2275B"/>
    <w:rsid w:val="00E2639E"/>
    <w:rsid w:val="00E26579"/>
    <w:rsid w:val="00E32416"/>
    <w:rsid w:val="00E41590"/>
    <w:rsid w:val="00E42CD3"/>
    <w:rsid w:val="00E45444"/>
    <w:rsid w:val="00E469E2"/>
    <w:rsid w:val="00E47176"/>
    <w:rsid w:val="00E471A7"/>
    <w:rsid w:val="00E55B06"/>
    <w:rsid w:val="00E571DB"/>
    <w:rsid w:val="00E63DD9"/>
    <w:rsid w:val="00E64E71"/>
    <w:rsid w:val="00E65C16"/>
    <w:rsid w:val="00E65C95"/>
    <w:rsid w:val="00E665B0"/>
    <w:rsid w:val="00E676C2"/>
    <w:rsid w:val="00E709CD"/>
    <w:rsid w:val="00E723FB"/>
    <w:rsid w:val="00E73960"/>
    <w:rsid w:val="00E76C2C"/>
    <w:rsid w:val="00E77297"/>
    <w:rsid w:val="00E902C6"/>
    <w:rsid w:val="00E9030C"/>
    <w:rsid w:val="00E92E1E"/>
    <w:rsid w:val="00E9347C"/>
    <w:rsid w:val="00E9633D"/>
    <w:rsid w:val="00E97CC7"/>
    <w:rsid w:val="00EA43B9"/>
    <w:rsid w:val="00EB24B7"/>
    <w:rsid w:val="00EB4123"/>
    <w:rsid w:val="00EC0A73"/>
    <w:rsid w:val="00EC0F97"/>
    <w:rsid w:val="00EC127C"/>
    <w:rsid w:val="00EC24C0"/>
    <w:rsid w:val="00EC462A"/>
    <w:rsid w:val="00EC6A40"/>
    <w:rsid w:val="00EC6ED6"/>
    <w:rsid w:val="00ED17FF"/>
    <w:rsid w:val="00ED5CF2"/>
    <w:rsid w:val="00EE0EE8"/>
    <w:rsid w:val="00EE3DDC"/>
    <w:rsid w:val="00EE566A"/>
    <w:rsid w:val="00EE6502"/>
    <w:rsid w:val="00EE6E89"/>
    <w:rsid w:val="00EF1638"/>
    <w:rsid w:val="00EF7A12"/>
    <w:rsid w:val="00F01394"/>
    <w:rsid w:val="00F07861"/>
    <w:rsid w:val="00F07AD1"/>
    <w:rsid w:val="00F07B7D"/>
    <w:rsid w:val="00F10764"/>
    <w:rsid w:val="00F13B4F"/>
    <w:rsid w:val="00F14ECE"/>
    <w:rsid w:val="00F25AF5"/>
    <w:rsid w:val="00F26787"/>
    <w:rsid w:val="00F367AB"/>
    <w:rsid w:val="00F42DCB"/>
    <w:rsid w:val="00F50DF9"/>
    <w:rsid w:val="00F630F4"/>
    <w:rsid w:val="00F649BD"/>
    <w:rsid w:val="00F6771A"/>
    <w:rsid w:val="00F7021A"/>
    <w:rsid w:val="00F70C23"/>
    <w:rsid w:val="00F76B18"/>
    <w:rsid w:val="00F85FCA"/>
    <w:rsid w:val="00F86E55"/>
    <w:rsid w:val="00F870BC"/>
    <w:rsid w:val="00F928BF"/>
    <w:rsid w:val="00F92A05"/>
    <w:rsid w:val="00F9486C"/>
    <w:rsid w:val="00F9783E"/>
    <w:rsid w:val="00FA0F41"/>
    <w:rsid w:val="00FA1E4A"/>
    <w:rsid w:val="00FA4162"/>
    <w:rsid w:val="00FA6902"/>
    <w:rsid w:val="00FA6983"/>
    <w:rsid w:val="00FC15A9"/>
    <w:rsid w:val="00FC4F30"/>
    <w:rsid w:val="00FC58FA"/>
    <w:rsid w:val="00FC7947"/>
    <w:rsid w:val="00FD1003"/>
    <w:rsid w:val="00FD1241"/>
    <w:rsid w:val="00FD3CC8"/>
    <w:rsid w:val="00FD474E"/>
    <w:rsid w:val="00FD561C"/>
    <w:rsid w:val="00FE4801"/>
    <w:rsid w:val="00FF2942"/>
    <w:rsid w:val="00FF312E"/>
    <w:rsid w:val="00FF34F7"/>
    <w:rsid w:val="00FF4E07"/>
    <w:rsid w:val="00FF5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1FACD"/>
  <w15:docId w15:val="{AA5F8DF1-8B1F-46BE-82F2-D608AF83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paragraph" w:styleId="Heading1">
    <w:name w:val="heading 1"/>
    <w:basedOn w:val="Normal"/>
    <w:uiPriority w:val="9"/>
    <w:qFormat/>
    <w:pPr>
      <w:ind w:left="3606" w:right="3740"/>
      <w:jc w:val="center"/>
      <w:outlineLvl w:val="0"/>
    </w:pPr>
    <w:rPr>
      <w:b/>
      <w:bCs/>
      <w:sz w:val="28"/>
      <w:szCs w:val="28"/>
    </w:rPr>
  </w:style>
  <w:style w:type="paragraph" w:styleId="Heading2">
    <w:name w:val="heading 2"/>
    <w:basedOn w:val="Normal"/>
    <w:uiPriority w:val="9"/>
    <w:unhideWhenUsed/>
    <w:qFormat/>
    <w:pPr>
      <w:ind w:left="680" w:hanging="56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568"/>
    </w:pPr>
  </w:style>
  <w:style w:type="paragraph" w:customStyle="1" w:styleId="TableParagraph">
    <w:name w:val="Table Paragraph"/>
    <w:basedOn w:val="Normal"/>
    <w:uiPriority w:val="1"/>
    <w:qFormat/>
  </w:style>
  <w:style w:type="paragraph" w:styleId="NoSpacing">
    <w:name w:val="No Spacing"/>
    <w:uiPriority w:val="1"/>
    <w:qFormat/>
    <w:rsid w:val="005D0151"/>
    <w:rPr>
      <w:rFonts w:ascii="Carlito" w:eastAsia="Carlito" w:hAnsi="Carlito" w:cs="Carlito"/>
    </w:rPr>
  </w:style>
  <w:style w:type="character" w:styleId="Hyperlink">
    <w:name w:val="Hyperlink"/>
    <w:basedOn w:val="DefaultParagraphFont"/>
    <w:uiPriority w:val="99"/>
    <w:unhideWhenUsed/>
    <w:rsid w:val="00B5697F"/>
    <w:rPr>
      <w:color w:val="0000FF" w:themeColor="hyperlink"/>
      <w:u w:val="single"/>
    </w:rPr>
  </w:style>
  <w:style w:type="character" w:styleId="UnresolvedMention">
    <w:name w:val="Unresolved Mention"/>
    <w:basedOn w:val="DefaultParagraphFont"/>
    <w:uiPriority w:val="99"/>
    <w:semiHidden/>
    <w:unhideWhenUsed/>
    <w:rsid w:val="00B5697F"/>
    <w:rPr>
      <w:color w:val="605E5C"/>
      <w:shd w:val="clear" w:color="auto" w:fill="E1DFDD"/>
    </w:rPr>
  </w:style>
  <w:style w:type="paragraph" w:styleId="Header">
    <w:name w:val="header"/>
    <w:basedOn w:val="Normal"/>
    <w:link w:val="HeaderChar"/>
    <w:uiPriority w:val="99"/>
    <w:unhideWhenUsed/>
    <w:rsid w:val="001F6199"/>
    <w:pPr>
      <w:tabs>
        <w:tab w:val="center" w:pos="4513"/>
        <w:tab w:val="right" w:pos="9026"/>
      </w:tabs>
    </w:pPr>
  </w:style>
  <w:style w:type="character" w:customStyle="1" w:styleId="HeaderChar">
    <w:name w:val="Header Char"/>
    <w:basedOn w:val="DefaultParagraphFont"/>
    <w:link w:val="Header"/>
    <w:uiPriority w:val="99"/>
    <w:rsid w:val="001F6199"/>
    <w:rPr>
      <w:rFonts w:ascii="Carlito" w:eastAsia="Carlito" w:hAnsi="Carlito" w:cs="Carlito"/>
    </w:rPr>
  </w:style>
  <w:style w:type="paragraph" w:styleId="Footer">
    <w:name w:val="footer"/>
    <w:basedOn w:val="Normal"/>
    <w:link w:val="FooterChar"/>
    <w:uiPriority w:val="99"/>
    <w:unhideWhenUsed/>
    <w:rsid w:val="001F6199"/>
    <w:pPr>
      <w:tabs>
        <w:tab w:val="center" w:pos="4513"/>
        <w:tab w:val="right" w:pos="9026"/>
      </w:tabs>
    </w:pPr>
  </w:style>
  <w:style w:type="character" w:customStyle="1" w:styleId="FooterChar">
    <w:name w:val="Footer Char"/>
    <w:basedOn w:val="DefaultParagraphFont"/>
    <w:link w:val="Footer"/>
    <w:uiPriority w:val="99"/>
    <w:rsid w:val="001F6199"/>
    <w:rPr>
      <w:rFonts w:ascii="Carlito" w:eastAsia="Carlito" w:hAnsi="Carlito" w:cs="Carlito"/>
    </w:rPr>
  </w:style>
  <w:style w:type="paragraph" w:styleId="Title">
    <w:name w:val="Title"/>
    <w:basedOn w:val="Normal"/>
    <w:next w:val="Normal"/>
    <w:link w:val="TitleChar"/>
    <w:uiPriority w:val="10"/>
    <w:qFormat/>
    <w:rsid w:val="005803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39B"/>
    <w:rPr>
      <w:rFonts w:asciiTheme="majorHAnsi" w:eastAsiaTheme="majorEastAsia" w:hAnsiTheme="majorHAnsi" w:cstheme="majorBidi"/>
      <w:spacing w:val="-10"/>
      <w:kern w:val="28"/>
      <w:sz w:val="56"/>
      <w:szCs w:val="56"/>
      <w:lang w:val="en-GB"/>
    </w:rPr>
  </w:style>
  <w:style w:type="character" w:styleId="Strong">
    <w:name w:val="Strong"/>
    <w:basedOn w:val="DefaultParagraphFont"/>
    <w:uiPriority w:val="22"/>
    <w:qFormat/>
    <w:rsid w:val="0058039B"/>
    <w:rPr>
      <w:b/>
      <w:bCs/>
    </w:rPr>
  </w:style>
  <w:style w:type="character" w:styleId="FollowedHyperlink">
    <w:name w:val="FollowedHyperlink"/>
    <w:basedOn w:val="DefaultParagraphFont"/>
    <w:uiPriority w:val="99"/>
    <w:semiHidden/>
    <w:unhideWhenUsed/>
    <w:rsid w:val="008830C7"/>
    <w:rPr>
      <w:color w:val="800080" w:themeColor="followedHyperlink"/>
      <w:u w:val="single"/>
    </w:rPr>
  </w:style>
  <w:style w:type="paragraph" w:styleId="NormalWeb">
    <w:name w:val="Normal (Web)"/>
    <w:basedOn w:val="Normal"/>
    <w:uiPriority w:val="99"/>
    <w:semiHidden/>
    <w:unhideWhenUsed/>
    <w:rsid w:val="00591E7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91E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210">
      <w:bodyDiv w:val="1"/>
      <w:marLeft w:val="0"/>
      <w:marRight w:val="0"/>
      <w:marTop w:val="0"/>
      <w:marBottom w:val="0"/>
      <w:divBdr>
        <w:top w:val="none" w:sz="0" w:space="0" w:color="auto"/>
        <w:left w:val="none" w:sz="0" w:space="0" w:color="auto"/>
        <w:bottom w:val="none" w:sz="0" w:space="0" w:color="auto"/>
        <w:right w:val="none" w:sz="0" w:space="0" w:color="auto"/>
      </w:divBdr>
    </w:div>
    <w:div w:id="214393805">
      <w:bodyDiv w:val="1"/>
      <w:marLeft w:val="0"/>
      <w:marRight w:val="0"/>
      <w:marTop w:val="0"/>
      <w:marBottom w:val="0"/>
      <w:divBdr>
        <w:top w:val="none" w:sz="0" w:space="0" w:color="auto"/>
        <w:left w:val="none" w:sz="0" w:space="0" w:color="auto"/>
        <w:bottom w:val="none" w:sz="0" w:space="0" w:color="auto"/>
        <w:right w:val="none" w:sz="0" w:space="0" w:color="auto"/>
      </w:divBdr>
    </w:div>
    <w:div w:id="228618113">
      <w:bodyDiv w:val="1"/>
      <w:marLeft w:val="0"/>
      <w:marRight w:val="0"/>
      <w:marTop w:val="0"/>
      <w:marBottom w:val="0"/>
      <w:divBdr>
        <w:top w:val="none" w:sz="0" w:space="0" w:color="auto"/>
        <w:left w:val="none" w:sz="0" w:space="0" w:color="auto"/>
        <w:bottom w:val="none" w:sz="0" w:space="0" w:color="auto"/>
        <w:right w:val="none" w:sz="0" w:space="0" w:color="auto"/>
      </w:divBdr>
    </w:div>
    <w:div w:id="531497045">
      <w:bodyDiv w:val="1"/>
      <w:marLeft w:val="0"/>
      <w:marRight w:val="0"/>
      <w:marTop w:val="0"/>
      <w:marBottom w:val="0"/>
      <w:divBdr>
        <w:top w:val="none" w:sz="0" w:space="0" w:color="auto"/>
        <w:left w:val="none" w:sz="0" w:space="0" w:color="auto"/>
        <w:bottom w:val="none" w:sz="0" w:space="0" w:color="auto"/>
        <w:right w:val="none" w:sz="0" w:space="0" w:color="auto"/>
      </w:divBdr>
    </w:div>
    <w:div w:id="550458920">
      <w:bodyDiv w:val="1"/>
      <w:marLeft w:val="0"/>
      <w:marRight w:val="0"/>
      <w:marTop w:val="0"/>
      <w:marBottom w:val="0"/>
      <w:divBdr>
        <w:top w:val="none" w:sz="0" w:space="0" w:color="auto"/>
        <w:left w:val="none" w:sz="0" w:space="0" w:color="auto"/>
        <w:bottom w:val="none" w:sz="0" w:space="0" w:color="auto"/>
        <w:right w:val="none" w:sz="0" w:space="0" w:color="auto"/>
      </w:divBdr>
    </w:div>
    <w:div w:id="764155570">
      <w:bodyDiv w:val="1"/>
      <w:marLeft w:val="0"/>
      <w:marRight w:val="0"/>
      <w:marTop w:val="0"/>
      <w:marBottom w:val="0"/>
      <w:divBdr>
        <w:top w:val="none" w:sz="0" w:space="0" w:color="auto"/>
        <w:left w:val="none" w:sz="0" w:space="0" w:color="auto"/>
        <w:bottom w:val="none" w:sz="0" w:space="0" w:color="auto"/>
        <w:right w:val="none" w:sz="0" w:space="0" w:color="auto"/>
      </w:divBdr>
    </w:div>
    <w:div w:id="1143739139">
      <w:bodyDiv w:val="1"/>
      <w:marLeft w:val="0"/>
      <w:marRight w:val="0"/>
      <w:marTop w:val="0"/>
      <w:marBottom w:val="0"/>
      <w:divBdr>
        <w:top w:val="none" w:sz="0" w:space="0" w:color="auto"/>
        <w:left w:val="none" w:sz="0" w:space="0" w:color="auto"/>
        <w:bottom w:val="none" w:sz="0" w:space="0" w:color="auto"/>
        <w:right w:val="none" w:sz="0" w:space="0" w:color="auto"/>
      </w:divBdr>
    </w:div>
    <w:div w:id="1224756503">
      <w:bodyDiv w:val="1"/>
      <w:marLeft w:val="0"/>
      <w:marRight w:val="0"/>
      <w:marTop w:val="0"/>
      <w:marBottom w:val="0"/>
      <w:divBdr>
        <w:top w:val="none" w:sz="0" w:space="0" w:color="auto"/>
        <w:left w:val="none" w:sz="0" w:space="0" w:color="auto"/>
        <w:bottom w:val="none" w:sz="0" w:space="0" w:color="auto"/>
        <w:right w:val="none" w:sz="0" w:space="0" w:color="auto"/>
      </w:divBdr>
    </w:div>
    <w:div w:id="1357779513">
      <w:bodyDiv w:val="1"/>
      <w:marLeft w:val="0"/>
      <w:marRight w:val="0"/>
      <w:marTop w:val="0"/>
      <w:marBottom w:val="0"/>
      <w:divBdr>
        <w:top w:val="none" w:sz="0" w:space="0" w:color="auto"/>
        <w:left w:val="none" w:sz="0" w:space="0" w:color="auto"/>
        <w:bottom w:val="none" w:sz="0" w:space="0" w:color="auto"/>
        <w:right w:val="none" w:sz="0" w:space="0" w:color="auto"/>
      </w:divBdr>
    </w:div>
    <w:div w:id="1666207085">
      <w:bodyDiv w:val="1"/>
      <w:marLeft w:val="0"/>
      <w:marRight w:val="0"/>
      <w:marTop w:val="0"/>
      <w:marBottom w:val="0"/>
      <w:divBdr>
        <w:top w:val="none" w:sz="0" w:space="0" w:color="auto"/>
        <w:left w:val="none" w:sz="0" w:space="0" w:color="auto"/>
        <w:bottom w:val="none" w:sz="0" w:space="0" w:color="auto"/>
        <w:right w:val="none" w:sz="0" w:space="0" w:color="auto"/>
      </w:divBdr>
    </w:div>
    <w:div w:id="1738015290">
      <w:bodyDiv w:val="1"/>
      <w:marLeft w:val="0"/>
      <w:marRight w:val="0"/>
      <w:marTop w:val="0"/>
      <w:marBottom w:val="0"/>
      <w:divBdr>
        <w:top w:val="none" w:sz="0" w:space="0" w:color="auto"/>
        <w:left w:val="none" w:sz="0" w:space="0" w:color="auto"/>
        <w:bottom w:val="none" w:sz="0" w:space="0" w:color="auto"/>
        <w:right w:val="none" w:sz="0" w:space="0" w:color="auto"/>
      </w:divBdr>
    </w:div>
    <w:div w:id="1755202218">
      <w:bodyDiv w:val="1"/>
      <w:marLeft w:val="0"/>
      <w:marRight w:val="0"/>
      <w:marTop w:val="0"/>
      <w:marBottom w:val="0"/>
      <w:divBdr>
        <w:top w:val="none" w:sz="0" w:space="0" w:color="auto"/>
        <w:left w:val="none" w:sz="0" w:space="0" w:color="auto"/>
        <w:bottom w:val="none" w:sz="0" w:space="0" w:color="auto"/>
        <w:right w:val="none" w:sz="0" w:space="0" w:color="auto"/>
      </w:divBdr>
    </w:div>
    <w:div w:id="1775441322">
      <w:bodyDiv w:val="1"/>
      <w:marLeft w:val="0"/>
      <w:marRight w:val="0"/>
      <w:marTop w:val="0"/>
      <w:marBottom w:val="0"/>
      <w:divBdr>
        <w:top w:val="none" w:sz="0" w:space="0" w:color="auto"/>
        <w:left w:val="none" w:sz="0" w:space="0" w:color="auto"/>
        <w:bottom w:val="none" w:sz="0" w:space="0" w:color="auto"/>
        <w:right w:val="none" w:sz="0" w:space="0" w:color="auto"/>
      </w:divBdr>
    </w:div>
    <w:div w:id="1847818385">
      <w:bodyDiv w:val="1"/>
      <w:marLeft w:val="0"/>
      <w:marRight w:val="0"/>
      <w:marTop w:val="0"/>
      <w:marBottom w:val="0"/>
      <w:divBdr>
        <w:top w:val="none" w:sz="0" w:space="0" w:color="auto"/>
        <w:left w:val="none" w:sz="0" w:space="0" w:color="auto"/>
        <w:bottom w:val="none" w:sz="0" w:space="0" w:color="auto"/>
        <w:right w:val="none" w:sz="0" w:space="0" w:color="auto"/>
      </w:divBdr>
    </w:div>
    <w:div w:id="1866366033">
      <w:bodyDiv w:val="1"/>
      <w:marLeft w:val="0"/>
      <w:marRight w:val="0"/>
      <w:marTop w:val="0"/>
      <w:marBottom w:val="0"/>
      <w:divBdr>
        <w:top w:val="none" w:sz="0" w:space="0" w:color="auto"/>
        <w:left w:val="none" w:sz="0" w:space="0" w:color="auto"/>
        <w:bottom w:val="none" w:sz="0" w:space="0" w:color="auto"/>
        <w:right w:val="none" w:sz="0" w:space="0" w:color="auto"/>
      </w:divBdr>
    </w:div>
    <w:div w:id="205022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ning.baberghmidsuffolk.gov.uk/online-applications/centralDistribution.do?caseType=Application&amp;keyVal=T4WCA3SHKER00" TargetMode="External"/><Relationship Id="rId5" Type="http://schemas.openxmlformats.org/officeDocument/2006/relationships/styles" Target="styles.xml"/><Relationship Id="rId10" Type="http://schemas.openxmlformats.org/officeDocument/2006/relationships/hyperlink" Target="https://www.henrylloyd.co.uk/p/november-county-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29AA0-43DD-4746-B8EA-1615E5AF72A1}">
  <ds:schemaRefs>
    <ds:schemaRef ds:uri="http://schemas.microsoft.com/sharepoint/v3/contenttype/forms"/>
  </ds:schemaRefs>
</ds:datastoreItem>
</file>

<file path=customXml/itemProps2.xml><?xml version="1.0" encoding="utf-8"?>
<ds:datastoreItem xmlns:ds="http://schemas.openxmlformats.org/officeDocument/2006/customXml" ds:itemID="{FEFFDF96-A61D-463E-9640-C37BB757D916}">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994AAA4F-A7A8-4BFF-B9BB-905E2401D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DCEO</dc:creator>
  <cp:lastModifiedBy>Horham Athelington</cp:lastModifiedBy>
  <cp:revision>2</cp:revision>
  <dcterms:created xsi:type="dcterms:W3CDTF">2025-11-20T13:37:00Z</dcterms:created>
  <dcterms:modified xsi:type="dcterms:W3CDTF">2025-11-20T13:37:00Z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Word for Microsoft 365</vt:lpwstr>
  </property>
  <property fmtid="{D5CDD505-2E9C-101B-9397-08002B2CF9AE}" pid="4" name="LastSaved">
    <vt:filetime>2022-11-10T00:00:00Z</vt:filetime>
  </property>
  <property fmtid="{D5CDD505-2E9C-101B-9397-08002B2CF9AE}" pid="5" name="ContentTypeId">
    <vt:lpwstr>0x0101009E87DE95E40C1941B50F70A346E1F45E</vt:lpwstr>
  </property>
</Properties>
</file>